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"/>
        <w:gridCol w:w="5070"/>
        <w:gridCol w:w="567"/>
        <w:gridCol w:w="4961"/>
        <w:gridCol w:w="294"/>
        <w:gridCol w:w="239"/>
        <w:gridCol w:w="16"/>
      </w:tblGrid>
      <w:tr w:rsidR="00FB442B" w:rsidRPr="00A4700E" w14:paraId="760085AC" w14:textId="77777777" w:rsidTr="00FB442B">
        <w:trPr>
          <w:gridAfter w:val="2"/>
          <w:wAfter w:w="255" w:type="dxa"/>
          <w:trHeight w:val="416"/>
        </w:trPr>
        <w:tc>
          <w:tcPr>
            <w:tcW w:w="109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E66C2" w14:textId="48FCF07F" w:rsidR="00FB442B" w:rsidRPr="0074371A" w:rsidRDefault="00FB442B" w:rsidP="00297135">
            <w:pPr>
              <w:jc w:val="center"/>
              <w:rPr>
                <w:bCs/>
                <w:color w:val="000000"/>
                <w:sz w:val="14"/>
              </w:rPr>
            </w:pPr>
            <w:r w:rsidRPr="0074371A">
              <w:rPr>
                <w:bCs/>
                <w:color w:val="000000"/>
                <w:sz w:val="22"/>
              </w:rPr>
              <w:t>Żuraw samochodowy</w:t>
            </w:r>
            <w:r>
              <w:rPr>
                <w:bCs/>
                <w:color w:val="000000"/>
                <w:sz w:val="22"/>
              </w:rPr>
              <w:t xml:space="preserve"> / HDS</w:t>
            </w:r>
          </w:p>
        </w:tc>
      </w:tr>
      <w:tr w:rsidR="00C8670B" w:rsidRPr="00A4700E" w14:paraId="7E37814D" w14:textId="77777777" w:rsidTr="00297135">
        <w:tc>
          <w:tcPr>
            <w:tcW w:w="1116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69635801" w14:textId="77777777" w:rsidR="00FB442B" w:rsidRDefault="00FB442B" w:rsidP="009E2F45">
            <w:pPr>
              <w:rPr>
                <w:b w:val="0"/>
                <w:bCs/>
                <w:color w:val="000000"/>
                <w:sz w:val="14"/>
              </w:rPr>
            </w:pPr>
          </w:p>
          <w:p w14:paraId="0D151E49" w14:textId="77777777" w:rsidR="00FB442B" w:rsidRPr="00A4700E" w:rsidRDefault="00FB442B" w:rsidP="00297135">
            <w:pPr>
              <w:jc w:val="center"/>
              <w:rPr>
                <w:b w:val="0"/>
                <w:bCs/>
                <w:color w:val="000000"/>
                <w:sz w:val="14"/>
              </w:rPr>
            </w:pPr>
          </w:p>
        </w:tc>
      </w:tr>
      <w:tr w:rsidR="003A7636" w:rsidRPr="00A4700E" w14:paraId="1085D040" w14:textId="77777777" w:rsidTr="00297135">
        <w:trPr>
          <w:gridBefore w:val="1"/>
          <w:gridAfter w:val="1"/>
          <w:wBefore w:w="18" w:type="dxa"/>
          <w:wAfter w:w="16" w:type="dxa"/>
        </w:trPr>
        <w:tc>
          <w:tcPr>
            <w:tcW w:w="11131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14:paraId="5B4C131B" w14:textId="211AC6AA" w:rsidR="003A7636" w:rsidRPr="00A4700E" w:rsidRDefault="003A7636" w:rsidP="00297135">
            <w:pPr>
              <w:rPr>
                <w:bCs/>
                <w:color w:val="FFFFFF"/>
                <w:sz w:val="22"/>
              </w:rPr>
            </w:pPr>
            <w:r w:rsidRPr="00EC647B">
              <w:rPr>
                <w:bCs/>
                <w:color w:val="FFFFFF"/>
                <w:sz w:val="20"/>
                <w:szCs w:val="16"/>
              </w:rPr>
              <w:t>A</w:t>
            </w:r>
            <w:r w:rsidR="00F85FBD" w:rsidRPr="00EC647B">
              <w:rPr>
                <w:bCs/>
                <w:color w:val="FFFFFF"/>
                <w:sz w:val="20"/>
                <w:szCs w:val="16"/>
              </w:rPr>
              <w:t>1</w:t>
            </w:r>
            <w:r w:rsidRPr="00EC647B">
              <w:rPr>
                <w:bCs/>
                <w:color w:val="FFFFFF"/>
                <w:sz w:val="20"/>
                <w:szCs w:val="16"/>
              </w:rPr>
              <w:t>. Kontrola posadowienia</w:t>
            </w:r>
          </w:p>
        </w:tc>
      </w:tr>
      <w:tr w:rsidR="00FC3A1C" w:rsidRPr="00A4700E" w14:paraId="3067247B" w14:textId="77777777" w:rsidTr="00297135">
        <w:trPr>
          <w:gridBefore w:val="1"/>
          <w:gridAfter w:val="1"/>
          <w:wBefore w:w="18" w:type="dxa"/>
          <w:wAfter w:w="16" w:type="dxa"/>
        </w:trPr>
        <w:tc>
          <w:tcPr>
            <w:tcW w:w="5070" w:type="dxa"/>
            <w:tcBorders>
              <w:left w:val="single" w:sz="18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892DEC5" w14:textId="7577BA4F" w:rsidR="00774001" w:rsidRPr="00A4700E" w:rsidRDefault="00774001" w:rsidP="00297135">
            <w:pPr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Czy teren pod podporami jest</w:t>
            </w:r>
            <w:r w:rsidR="00FB442B">
              <w:rPr>
                <w:b w:val="0"/>
                <w:bCs/>
                <w:color w:val="000000"/>
                <w:sz w:val="16"/>
                <w:szCs w:val="16"/>
              </w:rPr>
              <w:t xml:space="preserve"> właściwie przygotowany i</w:t>
            </w:r>
            <w:r>
              <w:rPr>
                <w:b w:val="0"/>
                <w:bCs/>
                <w:color w:val="000000"/>
                <w:sz w:val="16"/>
                <w:szCs w:val="16"/>
              </w:rPr>
              <w:t xml:space="preserve"> wyrównany?</w:t>
            </w:r>
          </w:p>
        </w:tc>
        <w:tc>
          <w:tcPr>
            <w:tcW w:w="567" w:type="dxa"/>
            <w:tcBorders>
              <w:left w:val="nil"/>
              <w:bottom w:val="dashSmallGap" w:sz="4" w:space="0" w:color="auto"/>
              <w:right w:val="single" w:sz="18" w:space="0" w:color="auto"/>
            </w:tcBorders>
            <w:shd w:val="clear" w:color="auto" w:fill="D9E2F3"/>
            <w:vAlign w:val="center"/>
          </w:tcPr>
          <w:p w14:paraId="35791C42" w14:textId="61A1006C" w:rsidR="00FC3A1C" w:rsidRPr="00A4700E" w:rsidRDefault="00FC3A1C" w:rsidP="00297135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A4700E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1440" w:dyaOrig="1440" w14:anchorId="3CB9B5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9.6pt;height:14.4pt" o:ole="">
                  <v:imagedata r:id="rId11" o:title=""/>
                </v:shape>
                <w:control r:id="rId12" w:name="CheckBox146" w:shapeid="_x0000_i1065"/>
              </w:object>
            </w:r>
          </w:p>
        </w:tc>
        <w:tc>
          <w:tcPr>
            <w:tcW w:w="4961" w:type="dxa"/>
            <w:tcBorders>
              <w:left w:val="single" w:sz="18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23DF103" w14:textId="0B6B3B72" w:rsidR="00FC3A1C" w:rsidRPr="00A4700E" w:rsidRDefault="006479FA" w:rsidP="00297135">
            <w:pPr>
              <w:rPr>
                <w:b w:val="0"/>
                <w:bCs/>
                <w:color w:val="000000"/>
                <w:sz w:val="16"/>
                <w:szCs w:val="16"/>
              </w:rPr>
            </w:pPr>
            <w:r w:rsidRPr="006479FA">
              <w:rPr>
                <w:b w:val="0"/>
                <w:bCs/>
                <w:color w:val="000000"/>
                <w:sz w:val="16"/>
                <w:szCs w:val="16"/>
              </w:rPr>
              <w:t>Czy strefa niebezpieczna jest wygrodzona?</w:t>
            </w:r>
          </w:p>
        </w:tc>
        <w:tc>
          <w:tcPr>
            <w:tcW w:w="533" w:type="dxa"/>
            <w:gridSpan w:val="2"/>
            <w:tcBorders>
              <w:left w:val="nil"/>
              <w:bottom w:val="dashSmallGap" w:sz="4" w:space="0" w:color="auto"/>
              <w:right w:val="single" w:sz="18" w:space="0" w:color="auto"/>
            </w:tcBorders>
            <w:shd w:val="clear" w:color="auto" w:fill="D9E2F3"/>
            <w:vAlign w:val="center"/>
          </w:tcPr>
          <w:p w14:paraId="1D53BC2F" w14:textId="22F9F195" w:rsidR="00FC3A1C" w:rsidRPr="00A4700E" w:rsidRDefault="00FC3A1C" w:rsidP="00297135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A4700E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1440" w:dyaOrig="1440" w14:anchorId="3B673FFB">
                <v:shape id="_x0000_i1067" type="#_x0000_t75" style="width:9.6pt;height:14.4pt" o:ole="">
                  <v:imagedata r:id="rId11" o:title=""/>
                </v:shape>
                <w:control r:id="rId13" w:name="CheckBox149" w:shapeid="_x0000_i1067"/>
              </w:object>
            </w:r>
          </w:p>
        </w:tc>
      </w:tr>
      <w:tr w:rsidR="00FC3A1C" w:rsidRPr="00A4700E" w14:paraId="7AFBCD3A" w14:textId="77777777" w:rsidTr="00297135">
        <w:trPr>
          <w:gridBefore w:val="1"/>
          <w:gridAfter w:val="1"/>
          <w:wBefore w:w="18" w:type="dxa"/>
          <w:wAfter w:w="16" w:type="dxa"/>
        </w:trPr>
        <w:tc>
          <w:tcPr>
            <w:tcW w:w="507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FEF3F26" w14:textId="77777777" w:rsidR="00FC3A1C" w:rsidRPr="00316328" w:rsidRDefault="00FC3A1C" w:rsidP="00297135">
            <w:pPr>
              <w:rPr>
                <w:bCs/>
                <w:color w:val="000000"/>
                <w:sz w:val="16"/>
                <w:szCs w:val="16"/>
              </w:rPr>
            </w:pPr>
            <w:r w:rsidRPr="00316328">
              <w:rPr>
                <w:bCs/>
                <w:color w:val="000000"/>
                <w:sz w:val="16"/>
                <w:szCs w:val="16"/>
              </w:rPr>
              <w:t>Czy podpory są właściwie rozstawione?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  <w:shd w:val="clear" w:color="auto" w:fill="D9E2F3"/>
            <w:vAlign w:val="center"/>
          </w:tcPr>
          <w:p w14:paraId="1856850D" w14:textId="326D1C2B" w:rsidR="00FC3A1C" w:rsidRPr="00A4700E" w:rsidRDefault="00FC3A1C" w:rsidP="00297135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A4700E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1440" w:dyaOrig="1440" w14:anchorId="030E5D79">
                <v:shape id="_x0000_i1069" type="#_x0000_t75" style="width:9.6pt;height:14.4pt" o:ole="">
                  <v:imagedata r:id="rId11" o:title=""/>
                </v:shape>
                <w:control r:id="rId14" w:name="CheckBox147" w:shapeid="_x0000_i1069"/>
              </w:object>
            </w:r>
          </w:p>
        </w:tc>
        <w:tc>
          <w:tcPr>
            <w:tcW w:w="4961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4A3AFB18" w14:textId="19AA352D" w:rsidR="00FC3A1C" w:rsidRPr="00A4700E" w:rsidRDefault="006479FA" w:rsidP="00297135">
            <w:pPr>
              <w:rPr>
                <w:b w:val="0"/>
                <w:bCs/>
                <w:color w:val="000000"/>
                <w:sz w:val="16"/>
                <w:szCs w:val="16"/>
              </w:rPr>
            </w:pPr>
            <w:r w:rsidRPr="006479FA">
              <w:rPr>
                <w:b w:val="0"/>
                <w:bCs/>
                <w:color w:val="000000"/>
                <w:sz w:val="16"/>
                <w:szCs w:val="16"/>
              </w:rPr>
              <w:t>Czy uwzględniono ryzyko prac w kolizji z innymi urządzeniami (np. żurawie stacjonarne, pompy do betonu)?</w:t>
            </w:r>
          </w:p>
        </w:tc>
        <w:tc>
          <w:tcPr>
            <w:tcW w:w="533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  <w:shd w:val="clear" w:color="auto" w:fill="D9E2F3"/>
            <w:vAlign w:val="center"/>
          </w:tcPr>
          <w:p w14:paraId="53BFAA79" w14:textId="7120EA94" w:rsidR="00FC3A1C" w:rsidRPr="00A4700E" w:rsidRDefault="00FC3A1C" w:rsidP="00297135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A4700E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1440" w:dyaOrig="1440" w14:anchorId="5924A3E7">
                <v:shape id="_x0000_i1071" type="#_x0000_t75" style="width:9.6pt;height:14.4pt" o:ole="">
                  <v:imagedata r:id="rId11" o:title=""/>
                </v:shape>
                <w:control r:id="rId15" w:name="CheckBox150" w:shapeid="_x0000_i1071"/>
              </w:object>
            </w:r>
          </w:p>
        </w:tc>
      </w:tr>
      <w:tr w:rsidR="00FC3A1C" w:rsidRPr="00A4700E" w14:paraId="26BE5198" w14:textId="77777777" w:rsidTr="00297135">
        <w:trPr>
          <w:gridBefore w:val="1"/>
          <w:gridAfter w:val="1"/>
          <w:wBefore w:w="18" w:type="dxa"/>
          <w:wAfter w:w="16" w:type="dxa"/>
        </w:trPr>
        <w:tc>
          <w:tcPr>
            <w:tcW w:w="507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8FD3224" w14:textId="67F6C59D" w:rsidR="00FC3A1C" w:rsidRPr="00951F3D" w:rsidRDefault="00FC3A1C" w:rsidP="00297135">
            <w:pPr>
              <w:rPr>
                <w:bCs/>
                <w:color w:val="000000"/>
                <w:sz w:val="16"/>
                <w:szCs w:val="16"/>
              </w:rPr>
            </w:pPr>
            <w:r w:rsidRPr="00951F3D">
              <w:rPr>
                <w:bCs/>
                <w:color w:val="000000"/>
                <w:sz w:val="16"/>
                <w:szCs w:val="16"/>
              </w:rPr>
              <w:t xml:space="preserve">Czy zastosowano właściwe </w:t>
            </w:r>
            <w:r w:rsidR="009A415F">
              <w:rPr>
                <w:bCs/>
                <w:color w:val="000000"/>
                <w:sz w:val="16"/>
                <w:szCs w:val="16"/>
              </w:rPr>
              <w:t xml:space="preserve">systemowe </w:t>
            </w:r>
            <w:r w:rsidRPr="00951F3D">
              <w:rPr>
                <w:bCs/>
                <w:color w:val="000000"/>
                <w:sz w:val="16"/>
                <w:szCs w:val="16"/>
              </w:rPr>
              <w:t>podkłady pod stopy?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  <w:shd w:val="clear" w:color="auto" w:fill="D9E2F3"/>
            <w:vAlign w:val="center"/>
          </w:tcPr>
          <w:p w14:paraId="14796386" w14:textId="1B6FE176" w:rsidR="00FC3A1C" w:rsidRPr="00A4700E" w:rsidRDefault="00FC3A1C" w:rsidP="00297135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A4700E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1440" w:dyaOrig="1440" w14:anchorId="6DB0B08E">
                <v:shape id="_x0000_i1073" type="#_x0000_t75" style="width:9.6pt;height:14.4pt" o:ole="">
                  <v:imagedata r:id="rId11" o:title=""/>
                </v:shape>
                <w:control r:id="rId16" w:name="CheckBox148" w:shapeid="_x0000_i1073"/>
              </w:object>
            </w:r>
          </w:p>
        </w:tc>
        <w:tc>
          <w:tcPr>
            <w:tcW w:w="4961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FEBDA5C" w14:textId="3CECE020" w:rsidR="00FC3A1C" w:rsidRPr="00316328" w:rsidRDefault="006479FA" w:rsidP="00297135">
            <w:pPr>
              <w:rPr>
                <w:b w:val="0"/>
                <w:bCs/>
                <w:color w:val="000000"/>
                <w:sz w:val="16"/>
                <w:szCs w:val="16"/>
              </w:rPr>
            </w:pPr>
            <w:r w:rsidRPr="006479FA">
              <w:rPr>
                <w:b w:val="0"/>
                <w:bCs/>
                <w:color w:val="000000"/>
                <w:sz w:val="16"/>
                <w:szCs w:val="16"/>
              </w:rPr>
              <w:t>Inne (jakie):……………………………………………………………….</w:t>
            </w:r>
          </w:p>
        </w:tc>
        <w:tc>
          <w:tcPr>
            <w:tcW w:w="533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  <w:shd w:val="clear" w:color="auto" w:fill="D9E2F3"/>
            <w:vAlign w:val="center"/>
          </w:tcPr>
          <w:p w14:paraId="6624A441" w14:textId="62FC14FC" w:rsidR="00FC3A1C" w:rsidRPr="00A4700E" w:rsidRDefault="00FC3A1C" w:rsidP="00297135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A4700E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1440" w:dyaOrig="1440" w14:anchorId="2E722E0D">
                <v:shape id="_x0000_i1075" type="#_x0000_t75" style="width:9.6pt;height:14.4pt" o:ole="">
                  <v:imagedata r:id="rId11" o:title=""/>
                </v:shape>
                <w:control r:id="rId17" w:name="CheckBox151" w:shapeid="_x0000_i1075"/>
              </w:object>
            </w:r>
          </w:p>
        </w:tc>
      </w:tr>
      <w:tr w:rsidR="006479FA" w:rsidRPr="00A4700E" w14:paraId="14A6DBC2" w14:textId="77777777" w:rsidTr="00C36FE9">
        <w:trPr>
          <w:gridBefore w:val="1"/>
          <w:gridAfter w:val="1"/>
          <w:wBefore w:w="18" w:type="dxa"/>
          <w:wAfter w:w="16" w:type="dxa"/>
          <w:trHeight w:val="389"/>
        </w:trPr>
        <w:tc>
          <w:tcPr>
            <w:tcW w:w="507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5C70645" w14:textId="1797E358" w:rsidR="006479FA" w:rsidRPr="00A4700E" w:rsidRDefault="006479FA" w:rsidP="00297135">
            <w:pPr>
              <w:rPr>
                <w:b w:val="0"/>
                <w:bCs/>
                <w:color w:val="000000"/>
                <w:sz w:val="16"/>
                <w:szCs w:val="16"/>
              </w:rPr>
            </w:pPr>
            <w:r w:rsidRPr="006479FA">
              <w:rPr>
                <w:b w:val="0"/>
                <w:bCs/>
                <w:color w:val="000000"/>
                <w:sz w:val="16"/>
                <w:szCs w:val="16"/>
              </w:rPr>
              <w:t>Czy żuraw/urządzenie jest właściwie ustawione względem linii energetycznych, krawędzi wykopów, etc.?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E2F3"/>
            <w:vAlign w:val="center"/>
          </w:tcPr>
          <w:p w14:paraId="0F484F40" w14:textId="3EEAE0E0" w:rsidR="006479FA" w:rsidRPr="00453547" w:rsidRDefault="006479FA" w:rsidP="00297135">
            <w:pPr>
              <w:jc w:val="center"/>
              <w:rPr>
                <w:rFonts w:eastAsia="Calibri"/>
                <w:b w:val="0"/>
                <w:color w:val="000000"/>
                <w:sz w:val="16"/>
                <w:szCs w:val="16"/>
                <w:lang w:eastAsia="en-US"/>
              </w:rPr>
            </w:pPr>
            <w:r w:rsidRPr="00453547">
              <w:rPr>
                <w:rFonts w:eastAsia="Calibri"/>
                <w:color w:val="000000"/>
                <w:sz w:val="16"/>
                <w:szCs w:val="16"/>
                <w:lang w:eastAsia="en-US"/>
              </w:rPr>
              <w:object w:dxaOrig="1440" w:dyaOrig="1440" w14:anchorId="67011352">
                <v:shape id="_x0000_i1077" type="#_x0000_t75" style="width:9.6pt;height:14.4pt" o:ole="">
                  <v:imagedata r:id="rId11" o:title=""/>
                </v:shape>
                <w:control r:id="rId18" w:name="CheckBox1481" w:shapeid="_x0000_i1077"/>
              </w:object>
            </w:r>
          </w:p>
        </w:tc>
        <w:tc>
          <w:tcPr>
            <w:tcW w:w="5494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53E5E2" w14:textId="67A0898C" w:rsidR="006479FA" w:rsidRPr="00453547" w:rsidRDefault="006479FA" w:rsidP="00297135">
            <w:pPr>
              <w:jc w:val="center"/>
              <w:rPr>
                <w:rFonts w:eastAsia="Calibri"/>
                <w:b w:val="0"/>
                <w:color w:val="000000"/>
                <w:sz w:val="16"/>
                <w:szCs w:val="16"/>
                <w:lang w:eastAsia="en-US"/>
              </w:rPr>
            </w:pPr>
          </w:p>
        </w:tc>
      </w:tr>
      <w:tr w:rsidR="006311CA" w:rsidRPr="00A4700E" w14:paraId="352B535F" w14:textId="77777777" w:rsidTr="00297135">
        <w:trPr>
          <w:gridBefore w:val="1"/>
          <w:gridAfter w:val="1"/>
          <w:wBefore w:w="18" w:type="dxa"/>
          <w:wAfter w:w="16" w:type="dxa"/>
        </w:trPr>
        <w:tc>
          <w:tcPr>
            <w:tcW w:w="1113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47199F0" w14:textId="4636C5F3" w:rsidR="006311CA" w:rsidRPr="00527B6B" w:rsidRDefault="003B5562" w:rsidP="00297135">
            <w:pPr>
              <w:jc w:val="center"/>
              <w:rPr>
                <w:rFonts w:eastAsia="Calibri"/>
                <w:color w:val="000000"/>
                <w:sz w:val="22"/>
                <w:szCs w:val="40"/>
                <w:lang w:eastAsia="en-US"/>
              </w:rPr>
            </w:pPr>
            <w:r w:rsidRPr="00527B6B">
              <w:rPr>
                <w:rFonts w:eastAsia="Calibri"/>
                <w:color w:val="000000"/>
                <w:szCs w:val="40"/>
                <w:lang w:eastAsia="en-US"/>
              </w:rPr>
              <w:t xml:space="preserve">W PRZYPADKU ZMIANY MIEJSC POSADOWIENIA ŹURAWIA – OPERATOR I BEZPOŚREDNO KIERUJĄCY PRACAMI ZOBOWIĄZANY JEST DO </w:t>
            </w:r>
            <w:r w:rsidR="000A41B1">
              <w:rPr>
                <w:rFonts w:eastAsia="Calibri"/>
                <w:color w:val="000000"/>
                <w:szCs w:val="40"/>
                <w:lang w:eastAsia="en-US"/>
              </w:rPr>
              <w:t>PONOWNEJ KONTROLI POSADOWIENIA (punkt A1.)</w:t>
            </w:r>
          </w:p>
        </w:tc>
      </w:tr>
    </w:tbl>
    <w:p w14:paraId="6E4CF0FC" w14:textId="53453536" w:rsidR="00FC3A1C" w:rsidRPr="00FC3A1C" w:rsidRDefault="00297135" w:rsidP="00FC3A1C">
      <w:pPr>
        <w:rPr>
          <w:b w:val="0"/>
          <w:bCs/>
          <w:color w:val="000000"/>
          <w:sz w:val="10"/>
        </w:rPr>
      </w:pPr>
      <w:r>
        <w:rPr>
          <w:b w:val="0"/>
          <w:bCs/>
          <w:color w:val="000000"/>
          <w:sz w:val="10"/>
        </w:rPr>
        <w:br w:type="textWrapping" w:clear="all"/>
      </w:r>
    </w:p>
    <w:tbl>
      <w:tblPr>
        <w:tblW w:w="1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1220"/>
        <w:gridCol w:w="300"/>
        <w:gridCol w:w="4071"/>
        <w:gridCol w:w="545"/>
        <w:gridCol w:w="483"/>
        <w:gridCol w:w="492"/>
      </w:tblGrid>
      <w:tr w:rsidR="0082091E" w:rsidRPr="00A4700E" w14:paraId="792E2C38" w14:textId="77777777" w:rsidTr="002F07AA">
        <w:tc>
          <w:tcPr>
            <w:tcW w:w="11131" w:type="dxa"/>
            <w:gridSpan w:val="7"/>
            <w:shd w:val="clear" w:color="auto" w:fill="0070C0"/>
          </w:tcPr>
          <w:p w14:paraId="18C5D94D" w14:textId="22AF921D" w:rsidR="0082091E" w:rsidRPr="00A4700E" w:rsidRDefault="0082091E" w:rsidP="00FC3A1C">
            <w:pPr>
              <w:rPr>
                <w:bCs/>
                <w:color w:val="FFFFFF"/>
                <w:sz w:val="20"/>
                <w:szCs w:val="16"/>
              </w:rPr>
            </w:pPr>
            <w:r w:rsidRPr="00A4700E">
              <w:rPr>
                <w:bCs/>
                <w:color w:val="FFFFFF"/>
                <w:sz w:val="20"/>
                <w:szCs w:val="16"/>
              </w:rPr>
              <w:t>A</w:t>
            </w:r>
            <w:r w:rsidR="00F85FBD">
              <w:rPr>
                <w:bCs/>
                <w:color w:val="FFFFFF"/>
                <w:sz w:val="20"/>
                <w:szCs w:val="16"/>
              </w:rPr>
              <w:t>2</w:t>
            </w:r>
            <w:r w:rsidRPr="00A4700E">
              <w:rPr>
                <w:bCs/>
                <w:color w:val="FFFFFF"/>
                <w:sz w:val="20"/>
                <w:szCs w:val="16"/>
              </w:rPr>
              <w:t>. Lista kontrolna sprzętu i osprzętu</w:t>
            </w:r>
          </w:p>
        </w:tc>
      </w:tr>
      <w:tr w:rsidR="00683BD3" w:rsidRPr="00A4700E" w14:paraId="31517C5F" w14:textId="77777777" w:rsidTr="0067787A">
        <w:trPr>
          <w:trHeight w:val="365"/>
        </w:trPr>
        <w:tc>
          <w:tcPr>
            <w:tcW w:w="4020" w:type="dxa"/>
            <w:shd w:val="clear" w:color="auto" w:fill="D9D9D9"/>
            <w:vAlign w:val="center"/>
          </w:tcPr>
          <w:p w14:paraId="7B636AF5" w14:textId="77777777" w:rsidR="00683BD3" w:rsidRPr="00A4700E" w:rsidRDefault="00683BD3" w:rsidP="00FC3A1C">
            <w:pPr>
              <w:rPr>
                <w:bCs/>
                <w:color w:val="000000"/>
                <w:sz w:val="16"/>
                <w:szCs w:val="16"/>
              </w:rPr>
            </w:pPr>
            <w:r w:rsidRPr="00A4700E">
              <w:rPr>
                <w:bCs/>
                <w:color w:val="000000"/>
                <w:sz w:val="16"/>
                <w:szCs w:val="16"/>
              </w:rPr>
              <w:t>Zakres kontroli</w:t>
            </w:r>
          </w:p>
        </w:tc>
        <w:tc>
          <w:tcPr>
            <w:tcW w:w="1220" w:type="dxa"/>
            <w:shd w:val="clear" w:color="auto" w:fill="D9D9D9"/>
            <w:vAlign w:val="center"/>
          </w:tcPr>
          <w:p w14:paraId="300B3AB5" w14:textId="77777777" w:rsidR="00683BD3" w:rsidRPr="00A4700E" w:rsidRDefault="00683BD3" w:rsidP="00A4700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700E">
              <w:rPr>
                <w:bCs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00" w:type="dxa"/>
            <w:vMerge w:val="restart"/>
            <w:shd w:val="clear" w:color="auto" w:fill="D9D9D9"/>
            <w:vAlign w:val="center"/>
          </w:tcPr>
          <w:p w14:paraId="2CEEBE2C" w14:textId="13F6BFAD" w:rsidR="00683BD3" w:rsidRPr="00A4700E" w:rsidRDefault="00683BD3" w:rsidP="00A4700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071" w:type="dxa"/>
            <w:shd w:val="clear" w:color="auto" w:fill="D9D9D9"/>
            <w:vAlign w:val="center"/>
          </w:tcPr>
          <w:p w14:paraId="5E026F94" w14:textId="77777777" w:rsidR="00683BD3" w:rsidRPr="00A4700E" w:rsidRDefault="00683BD3" w:rsidP="00FC3A1C">
            <w:pPr>
              <w:rPr>
                <w:bCs/>
                <w:color w:val="000000"/>
                <w:sz w:val="16"/>
                <w:szCs w:val="16"/>
              </w:rPr>
            </w:pPr>
            <w:r w:rsidRPr="00A4700E">
              <w:rPr>
                <w:bCs/>
                <w:color w:val="000000"/>
                <w:sz w:val="16"/>
                <w:szCs w:val="16"/>
              </w:rPr>
              <w:t>Zakres kontroli</w:t>
            </w:r>
          </w:p>
        </w:tc>
        <w:tc>
          <w:tcPr>
            <w:tcW w:w="545" w:type="dxa"/>
            <w:shd w:val="clear" w:color="auto" w:fill="D9D9D9"/>
            <w:vAlign w:val="center"/>
          </w:tcPr>
          <w:p w14:paraId="1E7F798D" w14:textId="77777777" w:rsidR="00683BD3" w:rsidRPr="00A4700E" w:rsidRDefault="00683BD3" w:rsidP="00A4700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700E">
              <w:rPr>
                <w:bCs/>
                <w:color w:val="000000"/>
                <w:sz w:val="16"/>
                <w:szCs w:val="16"/>
              </w:rPr>
              <w:t xml:space="preserve">TAK </w:t>
            </w:r>
          </w:p>
        </w:tc>
        <w:tc>
          <w:tcPr>
            <w:tcW w:w="483" w:type="dxa"/>
            <w:shd w:val="clear" w:color="auto" w:fill="D9D9D9"/>
            <w:vAlign w:val="center"/>
          </w:tcPr>
          <w:p w14:paraId="1B66E892" w14:textId="77777777" w:rsidR="00683BD3" w:rsidRPr="00A4700E" w:rsidRDefault="00683BD3" w:rsidP="00A4700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700E">
              <w:rPr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492" w:type="dxa"/>
            <w:shd w:val="clear" w:color="auto" w:fill="D9D9D9"/>
            <w:vAlign w:val="center"/>
          </w:tcPr>
          <w:p w14:paraId="55F4F46A" w14:textId="77777777" w:rsidR="00683BD3" w:rsidRPr="00A4700E" w:rsidRDefault="00683BD3" w:rsidP="00A4700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700E">
              <w:rPr>
                <w:bCs/>
                <w:color w:val="000000"/>
                <w:sz w:val="16"/>
                <w:szCs w:val="16"/>
              </w:rPr>
              <w:t>N/D</w:t>
            </w:r>
          </w:p>
        </w:tc>
      </w:tr>
      <w:tr w:rsidR="006263A1" w:rsidRPr="00A4700E" w14:paraId="2EBEF1F0" w14:textId="77777777" w:rsidTr="006263A1">
        <w:tc>
          <w:tcPr>
            <w:tcW w:w="4020" w:type="dxa"/>
            <w:shd w:val="clear" w:color="auto" w:fill="auto"/>
            <w:vAlign w:val="center"/>
          </w:tcPr>
          <w:p w14:paraId="1E1D17A3" w14:textId="2D1762DF" w:rsidR="006263A1" w:rsidRPr="00A4700E" w:rsidRDefault="006263A1" w:rsidP="006263A1">
            <w:pPr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Czy żuraw posiada aktualną decyzję UDT o dopuszczeniu do eksploatacji?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D209ADC" w14:textId="03FAEE29" w:rsidR="006263A1" w:rsidRPr="00A4700E" w:rsidRDefault="006263A1" w:rsidP="006263A1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A4700E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1440" w:dyaOrig="1440" w14:anchorId="6D5D62F1">
                <v:shape id="_x0000_i1079" type="#_x0000_t75" style="width:9.6pt;height:14.4pt" o:ole="">
                  <v:imagedata r:id="rId11" o:title=""/>
                </v:shape>
                <w:control r:id="rId19" w:name="CheckBox110" w:shapeid="_x0000_i1079"/>
              </w:object>
            </w:r>
          </w:p>
        </w:tc>
        <w:tc>
          <w:tcPr>
            <w:tcW w:w="300" w:type="dxa"/>
            <w:vMerge/>
            <w:shd w:val="clear" w:color="auto" w:fill="FFFFFF" w:themeFill="background1"/>
            <w:vAlign w:val="center"/>
          </w:tcPr>
          <w:p w14:paraId="60226A5C" w14:textId="219AAEAD" w:rsidR="006263A1" w:rsidRPr="00A4700E" w:rsidRDefault="006263A1" w:rsidP="006263A1">
            <w:pPr>
              <w:rPr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14:paraId="23574269" w14:textId="182E8E6E" w:rsidR="006263A1" w:rsidRPr="00A4700E" w:rsidRDefault="006263A1" w:rsidP="006263A1">
            <w:pPr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Wymagana lina kierunkowa?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59B7AB4" w14:textId="74858BBA" w:rsidR="006263A1" w:rsidRPr="00A4700E" w:rsidRDefault="006263A1" w:rsidP="006263A1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A4700E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1440" w:dyaOrig="1440" w14:anchorId="091CFAEA">
                <v:shape id="_x0000_i1081" type="#_x0000_t75" style="width:9.6pt;height:14.4pt" o:ole="">
                  <v:imagedata r:id="rId11" o:title=""/>
                </v:shape>
                <w:control r:id="rId20" w:name="CheckBox1341" w:shapeid="_x0000_i1081"/>
              </w:object>
            </w:r>
          </w:p>
        </w:tc>
        <w:tc>
          <w:tcPr>
            <w:tcW w:w="483" w:type="dxa"/>
            <w:shd w:val="clear" w:color="auto" w:fill="FFFFFF" w:themeFill="background1"/>
            <w:vAlign w:val="center"/>
          </w:tcPr>
          <w:p w14:paraId="18BF2CF3" w14:textId="5070728B" w:rsidR="006263A1" w:rsidRPr="00A4700E" w:rsidRDefault="006263A1" w:rsidP="006263A1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A4700E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1440" w:dyaOrig="1440" w14:anchorId="0E4DA2BC">
                <v:shape id="_x0000_i1083" type="#_x0000_t75" style="width:9.6pt;height:14.4pt" o:ole="">
                  <v:imagedata r:id="rId11" o:title=""/>
                </v:shape>
                <w:control r:id="rId21" w:name="CheckBox1351" w:shapeid="_x0000_i1083"/>
              </w:objec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14:paraId="792C2CC8" w14:textId="61ADBBED" w:rsidR="006263A1" w:rsidRPr="00A4700E" w:rsidRDefault="006263A1" w:rsidP="006263A1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A4700E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1440" w:dyaOrig="1440" w14:anchorId="74EDA41D">
                <v:shape id="_x0000_i1085" type="#_x0000_t75" style="width:9.6pt;height:14.4pt" o:ole="">
                  <v:imagedata r:id="rId11" o:title=""/>
                </v:shape>
                <w:control r:id="rId22" w:name="CheckBox1361" w:shapeid="_x0000_i1085"/>
              </w:object>
            </w:r>
          </w:p>
        </w:tc>
      </w:tr>
      <w:tr w:rsidR="006263A1" w:rsidRPr="00A4700E" w14:paraId="2B6EE8CF" w14:textId="77777777" w:rsidTr="0067787A">
        <w:tc>
          <w:tcPr>
            <w:tcW w:w="4020" w:type="dxa"/>
            <w:shd w:val="clear" w:color="auto" w:fill="auto"/>
            <w:vAlign w:val="center"/>
          </w:tcPr>
          <w:p w14:paraId="0F4F57AE" w14:textId="00E68FF9" w:rsidR="006263A1" w:rsidRPr="00A4700E" w:rsidRDefault="006263A1" w:rsidP="006263A1">
            <w:pPr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Operator posiada właściwe uprawnienia UDT?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1E3735E" w14:textId="03E81593" w:rsidR="006263A1" w:rsidRPr="00A4700E" w:rsidRDefault="006263A1" w:rsidP="006263A1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A4700E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1440" w:dyaOrig="1440" w14:anchorId="69EB2564">
                <v:shape id="_x0000_i1087" type="#_x0000_t75" style="width:9.6pt;height:14.4pt" o:ole="">
                  <v:imagedata r:id="rId11" o:title=""/>
                </v:shape>
                <w:control r:id="rId23" w:name="CheckBox1101" w:shapeid="_x0000_i1087"/>
              </w:object>
            </w:r>
          </w:p>
        </w:tc>
        <w:tc>
          <w:tcPr>
            <w:tcW w:w="300" w:type="dxa"/>
            <w:vMerge/>
            <w:shd w:val="clear" w:color="auto" w:fill="A6A6A6" w:themeFill="background1" w:themeFillShade="A6"/>
            <w:vAlign w:val="center"/>
          </w:tcPr>
          <w:p w14:paraId="1BB4CE69" w14:textId="58EC4974" w:rsidR="006263A1" w:rsidRPr="00A4700E" w:rsidRDefault="006263A1" w:rsidP="006263A1">
            <w:pPr>
              <w:rPr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14:paraId="025F53A3" w14:textId="4D1ACA28" w:rsidR="006263A1" w:rsidRPr="00A4700E" w:rsidRDefault="006263A1" w:rsidP="006263A1">
            <w:pPr>
              <w:rPr>
                <w:b w:val="0"/>
                <w:bCs/>
                <w:color w:val="000000"/>
                <w:sz w:val="16"/>
                <w:szCs w:val="16"/>
              </w:rPr>
            </w:pPr>
            <w:r w:rsidRPr="00A4700E">
              <w:rPr>
                <w:b w:val="0"/>
                <w:bCs/>
                <w:color w:val="000000"/>
                <w:sz w:val="16"/>
                <w:szCs w:val="16"/>
              </w:rPr>
              <w:t xml:space="preserve">Zapewniono właściwe środki </w:t>
            </w:r>
            <w:r w:rsidRPr="004515CD">
              <w:rPr>
                <w:b w:val="0"/>
                <w:bCs/>
                <w:color w:val="000000"/>
                <w:sz w:val="16"/>
                <w:szCs w:val="16"/>
              </w:rPr>
              <w:t>komunikacji (radio)?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E183E41" w14:textId="3836934C" w:rsidR="006263A1" w:rsidRPr="00A4700E" w:rsidRDefault="006263A1" w:rsidP="006263A1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A4700E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1440" w:dyaOrig="1440" w14:anchorId="074DDCD7">
                <v:shape id="_x0000_i1089" type="#_x0000_t75" style="width:9.6pt;height:14.4pt" o:ole="">
                  <v:imagedata r:id="rId11" o:title=""/>
                </v:shape>
                <w:control r:id="rId24" w:name="CheckBox134" w:shapeid="_x0000_i1089"/>
              </w:objec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2318F346" w14:textId="6B7562EE" w:rsidR="006263A1" w:rsidRPr="00A4700E" w:rsidRDefault="006263A1" w:rsidP="006263A1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A4700E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1440" w:dyaOrig="1440" w14:anchorId="511DE30B">
                <v:shape id="_x0000_i1091" type="#_x0000_t75" style="width:9.6pt;height:14.4pt" o:ole="">
                  <v:imagedata r:id="rId11" o:title=""/>
                </v:shape>
                <w:control r:id="rId25" w:name="CheckBox135" w:shapeid="_x0000_i1091"/>
              </w:objec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F397CA1" w14:textId="65742596" w:rsidR="006263A1" w:rsidRPr="00A4700E" w:rsidRDefault="006263A1" w:rsidP="006263A1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A4700E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1440" w:dyaOrig="1440" w14:anchorId="029C0D05">
                <v:shape id="_x0000_i1093" type="#_x0000_t75" style="width:9.6pt;height:14.4pt" o:ole="">
                  <v:imagedata r:id="rId11" o:title=""/>
                </v:shape>
                <w:control r:id="rId26" w:name="CheckBox136" w:shapeid="_x0000_i1093"/>
              </w:object>
            </w:r>
          </w:p>
        </w:tc>
      </w:tr>
      <w:tr w:rsidR="006263A1" w:rsidRPr="00A4700E" w14:paraId="2FAA9D49" w14:textId="77777777" w:rsidTr="0067787A">
        <w:trPr>
          <w:gridAfter w:val="4"/>
          <w:wAfter w:w="5591" w:type="dxa"/>
        </w:trPr>
        <w:tc>
          <w:tcPr>
            <w:tcW w:w="4020" w:type="dxa"/>
            <w:shd w:val="clear" w:color="auto" w:fill="auto"/>
            <w:vAlign w:val="center"/>
          </w:tcPr>
          <w:p w14:paraId="58E60924" w14:textId="1CC8C3A0" w:rsidR="006263A1" w:rsidRPr="00A4700E" w:rsidRDefault="006263A1" w:rsidP="006263A1">
            <w:pPr>
              <w:rPr>
                <w:b w:val="0"/>
                <w:bCs/>
                <w:color w:val="000000"/>
                <w:sz w:val="16"/>
                <w:szCs w:val="16"/>
              </w:rPr>
            </w:pPr>
            <w:r w:rsidRPr="00A4700E">
              <w:rPr>
                <w:b w:val="0"/>
                <w:bCs/>
                <w:color w:val="000000"/>
                <w:sz w:val="16"/>
                <w:szCs w:val="16"/>
              </w:rPr>
              <w:t xml:space="preserve">Czy </w:t>
            </w:r>
            <w:proofErr w:type="spellStart"/>
            <w:r w:rsidRPr="00A4700E">
              <w:rPr>
                <w:b w:val="0"/>
                <w:bCs/>
                <w:color w:val="000000"/>
                <w:sz w:val="16"/>
                <w:szCs w:val="16"/>
              </w:rPr>
              <w:t>zawiesia</w:t>
            </w:r>
            <w:proofErr w:type="spellEnd"/>
            <w:r w:rsidRPr="00A4700E">
              <w:rPr>
                <w:b w:val="0"/>
                <w:bCs/>
                <w:color w:val="000000"/>
                <w:sz w:val="16"/>
                <w:szCs w:val="16"/>
              </w:rPr>
              <w:t xml:space="preserve"> są w dobrym stanie technicznym i posiadają czytelne etykiety </w:t>
            </w:r>
            <w:r>
              <w:rPr>
                <w:b w:val="0"/>
                <w:bCs/>
                <w:color w:val="000000"/>
                <w:sz w:val="16"/>
                <w:szCs w:val="16"/>
              </w:rPr>
              <w:t>z Dopuszczalnym Obciążeniem Roboczym [DOR] w kg/t?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BF98FE9" w14:textId="15B30744" w:rsidR="006263A1" w:rsidRPr="00A4700E" w:rsidRDefault="006263A1" w:rsidP="006263A1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A4700E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1440" w:dyaOrig="1440" w14:anchorId="37AC1B22">
                <v:shape id="_x0000_i1095" type="#_x0000_t75" style="width:9.6pt;height:14.4pt" o:ole="">
                  <v:imagedata r:id="rId11" o:title=""/>
                </v:shape>
                <w:control r:id="rId27" w:name="CheckBox119" w:shapeid="_x0000_i1095"/>
              </w:object>
            </w:r>
          </w:p>
        </w:tc>
        <w:tc>
          <w:tcPr>
            <w:tcW w:w="300" w:type="dxa"/>
            <w:vMerge/>
            <w:shd w:val="clear" w:color="auto" w:fill="A6A6A6"/>
            <w:vAlign w:val="center"/>
          </w:tcPr>
          <w:p w14:paraId="6278CDE4" w14:textId="247735A4" w:rsidR="006263A1" w:rsidRPr="00A4700E" w:rsidRDefault="006263A1" w:rsidP="006263A1">
            <w:pPr>
              <w:rPr>
                <w:b w:val="0"/>
                <w:bCs/>
                <w:color w:val="000000"/>
                <w:sz w:val="16"/>
                <w:szCs w:val="16"/>
              </w:rPr>
            </w:pPr>
          </w:p>
        </w:tc>
      </w:tr>
    </w:tbl>
    <w:p w14:paraId="293CD10B" w14:textId="40F4D16B" w:rsidR="0082091E" w:rsidRDefault="0082091E" w:rsidP="0082091E">
      <w:pPr>
        <w:jc w:val="center"/>
        <w:rPr>
          <w:b w:val="0"/>
          <w:bCs/>
          <w:color w:val="000000"/>
          <w:sz w:val="10"/>
        </w:rPr>
      </w:pPr>
    </w:p>
    <w:p w14:paraId="0B12D303" w14:textId="77777777" w:rsidR="00527B6B" w:rsidRPr="00FC3A1C" w:rsidRDefault="00527B6B" w:rsidP="0082091E">
      <w:pPr>
        <w:jc w:val="center"/>
        <w:rPr>
          <w:b w:val="0"/>
          <w:bCs/>
          <w:color w:val="000000"/>
          <w:sz w:val="10"/>
        </w:rPr>
      </w:pP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3775"/>
        <w:gridCol w:w="230"/>
        <w:gridCol w:w="6"/>
        <w:gridCol w:w="1553"/>
        <w:gridCol w:w="282"/>
        <w:gridCol w:w="3829"/>
      </w:tblGrid>
      <w:tr w:rsidR="0082091E" w:rsidRPr="00A4700E" w14:paraId="477E5748" w14:textId="77777777" w:rsidTr="009F3CB9">
        <w:tc>
          <w:tcPr>
            <w:tcW w:w="11194" w:type="dxa"/>
            <w:gridSpan w:val="7"/>
            <w:shd w:val="clear" w:color="auto" w:fill="0070C0"/>
          </w:tcPr>
          <w:p w14:paraId="1D2C4C78" w14:textId="417C1952" w:rsidR="0082091E" w:rsidRPr="00A4700E" w:rsidRDefault="0082091E" w:rsidP="001D3D01">
            <w:pPr>
              <w:rPr>
                <w:bCs/>
                <w:color w:val="FFFFFF"/>
                <w:sz w:val="20"/>
              </w:rPr>
            </w:pPr>
            <w:r w:rsidRPr="00A4700E">
              <w:rPr>
                <w:bCs/>
                <w:color w:val="FFFFFF"/>
                <w:sz w:val="20"/>
              </w:rPr>
              <w:t>A</w:t>
            </w:r>
            <w:r w:rsidR="00F85FBD">
              <w:rPr>
                <w:bCs/>
                <w:color w:val="FFFFFF"/>
                <w:sz w:val="20"/>
              </w:rPr>
              <w:t>3</w:t>
            </w:r>
            <w:r w:rsidRPr="00A4700E">
              <w:rPr>
                <w:bCs/>
                <w:color w:val="FFFFFF"/>
                <w:sz w:val="20"/>
              </w:rPr>
              <w:t>. Informacje dotyczące ładunków i zawiesi</w:t>
            </w:r>
          </w:p>
        </w:tc>
      </w:tr>
      <w:tr w:rsidR="00D3411E" w:rsidRPr="00A4700E" w14:paraId="027F8359" w14:textId="465DF274" w:rsidTr="009F3CB9">
        <w:trPr>
          <w:trHeight w:val="390"/>
        </w:trPr>
        <w:tc>
          <w:tcPr>
            <w:tcW w:w="5294" w:type="dxa"/>
            <w:gridSpan w:val="2"/>
            <w:shd w:val="clear" w:color="auto" w:fill="D9D9D9" w:themeFill="background1" w:themeFillShade="D9"/>
            <w:vAlign w:val="center"/>
          </w:tcPr>
          <w:p w14:paraId="2E0EA292" w14:textId="4F8E0339" w:rsidR="00D3411E" w:rsidRPr="00244C07" w:rsidRDefault="00D3411E" w:rsidP="001D3D01">
            <w:pPr>
              <w:rPr>
                <w:bCs/>
                <w:color w:val="FFFFFF"/>
                <w:sz w:val="16"/>
                <w:szCs w:val="16"/>
              </w:rPr>
            </w:pPr>
            <w:r w:rsidRPr="003F2E71">
              <w:rPr>
                <w:bCs/>
                <w:color w:val="auto"/>
                <w:szCs w:val="16"/>
              </w:rPr>
              <w:t>Ładunki</w:t>
            </w:r>
          </w:p>
        </w:tc>
        <w:tc>
          <w:tcPr>
            <w:tcW w:w="236" w:type="dxa"/>
            <w:gridSpan w:val="2"/>
            <w:shd w:val="clear" w:color="auto" w:fill="D9D9D9" w:themeFill="background1" w:themeFillShade="D9"/>
            <w:vAlign w:val="center"/>
          </w:tcPr>
          <w:p w14:paraId="1D6D67EE" w14:textId="77777777" w:rsidR="00D3411E" w:rsidRPr="00A4700E" w:rsidRDefault="00D3411E" w:rsidP="001D3D01">
            <w:pPr>
              <w:rPr>
                <w:bCs/>
                <w:color w:val="FFFFFF"/>
                <w:sz w:val="20"/>
              </w:rPr>
            </w:pPr>
          </w:p>
        </w:tc>
        <w:tc>
          <w:tcPr>
            <w:tcW w:w="566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B31AC" w14:textId="6D137BA3" w:rsidR="00D3411E" w:rsidRPr="00B55563" w:rsidRDefault="00ED05BB" w:rsidP="001D3D01">
            <w:pPr>
              <w:rPr>
                <w:bCs/>
                <w:color w:val="FFFFFF"/>
                <w:sz w:val="16"/>
                <w:szCs w:val="16"/>
              </w:rPr>
            </w:pPr>
            <w:r w:rsidRPr="003F2E71">
              <w:rPr>
                <w:bCs/>
                <w:color w:val="000000"/>
                <w:szCs w:val="16"/>
              </w:rPr>
              <w:t xml:space="preserve">Technika mocowania </w:t>
            </w:r>
            <w:r>
              <w:rPr>
                <w:bCs/>
                <w:color w:val="000000"/>
                <w:szCs w:val="16"/>
              </w:rPr>
              <w:t>/</w:t>
            </w:r>
            <w:r w:rsidR="00CC2DB9">
              <w:rPr>
                <w:bCs/>
                <w:color w:val="000000"/>
                <w:szCs w:val="16"/>
              </w:rPr>
              <w:t xml:space="preserve"> </w:t>
            </w:r>
            <w:r>
              <w:rPr>
                <w:bCs/>
                <w:color w:val="000000"/>
                <w:szCs w:val="16"/>
              </w:rPr>
              <w:t xml:space="preserve">rodzaj zawiesi </w:t>
            </w:r>
          </w:p>
        </w:tc>
      </w:tr>
      <w:tr w:rsidR="006A0387" w:rsidRPr="00A4700E" w14:paraId="7AB7562D" w14:textId="77777777" w:rsidTr="009F3CB9">
        <w:trPr>
          <w:trHeight w:val="1669"/>
        </w:trPr>
        <w:tc>
          <w:tcPr>
            <w:tcW w:w="15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82A3B7C" w14:textId="11B30BF5" w:rsidR="006A0387" w:rsidRDefault="006A0387" w:rsidP="001D3D01">
            <w:pPr>
              <w:rPr>
                <w:b w:val="0"/>
                <w:bCs/>
                <w:color w:val="000000"/>
                <w:sz w:val="14"/>
              </w:rPr>
            </w:pPr>
            <w:r w:rsidRPr="003F2E71">
              <w:rPr>
                <w:b w:val="0"/>
                <w:bCs/>
                <w:color w:val="000000"/>
                <w:sz w:val="14"/>
              </w:rPr>
              <w:t>Opis ładunków</w:t>
            </w:r>
            <w:r>
              <w:rPr>
                <w:b w:val="0"/>
                <w:bCs/>
                <w:color w:val="000000"/>
                <w:sz w:val="14"/>
              </w:rPr>
              <w:t>:</w:t>
            </w:r>
          </w:p>
          <w:p w14:paraId="54E74E21" w14:textId="287D3C84" w:rsidR="006A0387" w:rsidRPr="003F2E71" w:rsidRDefault="006A0387" w:rsidP="001D3D01">
            <w:pPr>
              <w:rPr>
                <w:b w:val="0"/>
                <w:bCs/>
                <w:color w:val="000000"/>
                <w:sz w:val="14"/>
              </w:rPr>
            </w:pPr>
          </w:p>
        </w:tc>
        <w:tc>
          <w:tcPr>
            <w:tcW w:w="3775" w:type="dxa"/>
            <w:vMerge w:val="restart"/>
            <w:tcBorders>
              <w:left w:val="nil"/>
            </w:tcBorders>
            <w:shd w:val="clear" w:color="auto" w:fill="auto"/>
          </w:tcPr>
          <w:p w14:paraId="48AD342F" w14:textId="77777777" w:rsidR="006A0387" w:rsidRPr="00A4700E" w:rsidRDefault="006A0387" w:rsidP="001D3D01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7B7D401" w14:textId="77777777" w:rsidR="006A0387" w:rsidRPr="00A4700E" w:rsidRDefault="006A0387" w:rsidP="001D3D01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4B5CED09" w14:textId="77777777" w:rsidR="006A0387" w:rsidRDefault="006A0387" w:rsidP="001D3D01">
            <w:pPr>
              <w:rPr>
                <w:b w:val="0"/>
                <w:bCs/>
                <w:color w:val="auto"/>
                <w:sz w:val="14"/>
                <w:szCs w:val="14"/>
              </w:rPr>
            </w:pPr>
          </w:p>
          <w:p w14:paraId="1D758EDB" w14:textId="77777777" w:rsidR="006A0387" w:rsidRDefault="006A0387" w:rsidP="006A0387">
            <w:pPr>
              <w:ind w:right="-85"/>
              <w:rPr>
                <w:b w:val="0"/>
                <w:bCs/>
                <w:color w:val="auto"/>
                <w:sz w:val="14"/>
                <w:szCs w:val="14"/>
              </w:rPr>
            </w:pPr>
            <w:r w:rsidRPr="001D3D01">
              <w:rPr>
                <w:b w:val="0"/>
                <w:bCs/>
                <w:color w:val="auto"/>
                <w:sz w:val="14"/>
                <w:szCs w:val="14"/>
              </w:rPr>
              <w:t>Opis techniki mocowani</w:t>
            </w:r>
            <w:r w:rsidRPr="006A0387">
              <w:rPr>
                <w:b w:val="0"/>
                <w:bCs/>
                <w:color w:val="auto"/>
                <w:sz w:val="14"/>
                <w:szCs w:val="14"/>
              </w:rPr>
              <w:t>a:</w:t>
            </w:r>
            <w:r w:rsidRPr="001D3D01">
              <w:rPr>
                <w:b w:val="0"/>
                <w:bCs/>
                <w:color w:val="auto"/>
                <w:sz w:val="14"/>
                <w:szCs w:val="14"/>
              </w:rPr>
              <w:t xml:space="preserve"> </w:t>
            </w:r>
          </w:p>
          <w:p w14:paraId="664030C5" w14:textId="1CDE7685" w:rsidR="006A0387" w:rsidRPr="006A0387" w:rsidRDefault="006A0387" w:rsidP="006A0387">
            <w:pPr>
              <w:ind w:right="-85"/>
              <w:rPr>
                <w:b w:val="0"/>
                <w:bCs/>
                <w:color w:val="auto"/>
                <w:sz w:val="12"/>
                <w:szCs w:val="12"/>
              </w:rPr>
            </w:pPr>
            <w:r w:rsidRPr="006A0387">
              <w:rPr>
                <w:b w:val="0"/>
                <w:bCs/>
                <w:color w:val="auto"/>
                <w:sz w:val="12"/>
                <w:szCs w:val="12"/>
              </w:rPr>
              <w:t xml:space="preserve">np. podnoszenie z obwiązaniem ładunku, stałe punkty ładunku (zaczepy, uchwyty przeznaczone do tego celu, inne), </w:t>
            </w:r>
          </w:p>
          <w:p w14:paraId="43F9E635" w14:textId="77777777" w:rsidR="006A0387" w:rsidRDefault="006A0387" w:rsidP="006A0387">
            <w:pPr>
              <w:ind w:right="-85"/>
              <w:rPr>
                <w:b w:val="0"/>
                <w:bCs/>
                <w:color w:val="auto"/>
                <w:sz w:val="14"/>
                <w:szCs w:val="14"/>
                <w:highlight w:val="yellow"/>
              </w:rPr>
            </w:pPr>
          </w:p>
          <w:p w14:paraId="7D681A8C" w14:textId="77777777" w:rsidR="006A0387" w:rsidRDefault="006A0387" w:rsidP="006A0387">
            <w:pPr>
              <w:ind w:right="-85"/>
              <w:rPr>
                <w:b w:val="0"/>
                <w:bCs/>
                <w:color w:val="auto"/>
                <w:sz w:val="14"/>
                <w:szCs w:val="14"/>
                <w:highlight w:val="yellow"/>
              </w:rPr>
            </w:pPr>
          </w:p>
          <w:p w14:paraId="224CF78B" w14:textId="0DBC97C4" w:rsidR="006A0387" w:rsidRPr="001D3D01" w:rsidRDefault="006A0387" w:rsidP="006A0387">
            <w:pPr>
              <w:ind w:right="-85"/>
              <w:rPr>
                <w:b w:val="0"/>
                <w:bCs/>
                <w:color w:val="auto"/>
                <w:sz w:val="14"/>
                <w:szCs w:val="14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14:paraId="720689CE" w14:textId="77777777" w:rsidR="006A0387" w:rsidRDefault="006A0387" w:rsidP="001D3D01">
            <w:pPr>
              <w:rPr>
                <w:b w:val="0"/>
                <w:color w:val="000000"/>
                <w:sz w:val="16"/>
              </w:rPr>
            </w:pPr>
          </w:p>
          <w:p w14:paraId="370419BE" w14:textId="77777777" w:rsidR="006A0387" w:rsidRDefault="006A0387" w:rsidP="001D3D01">
            <w:pPr>
              <w:rPr>
                <w:b w:val="0"/>
                <w:color w:val="000000"/>
                <w:sz w:val="16"/>
              </w:rPr>
            </w:pPr>
          </w:p>
          <w:p w14:paraId="7948EF21" w14:textId="77777777" w:rsidR="006A0387" w:rsidRDefault="006A0387" w:rsidP="001D3D01">
            <w:pPr>
              <w:rPr>
                <w:b w:val="0"/>
                <w:color w:val="000000"/>
                <w:sz w:val="16"/>
              </w:rPr>
            </w:pPr>
          </w:p>
          <w:p w14:paraId="7CC60B5B" w14:textId="77777777" w:rsidR="006A0387" w:rsidRDefault="006A0387" w:rsidP="001D3D01">
            <w:pPr>
              <w:rPr>
                <w:b w:val="0"/>
                <w:color w:val="000000"/>
                <w:sz w:val="16"/>
              </w:rPr>
            </w:pPr>
          </w:p>
          <w:p w14:paraId="7DC1466A" w14:textId="633DFE1C" w:rsidR="006A0387" w:rsidRPr="001D3D01" w:rsidRDefault="006A0387" w:rsidP="001D3D01">
            <w:pPr>
              <w:rPr>
                <w:b w:val="0"/>
                <w:color w:val="000000"/>
                <w:sz w:val="16"/>
              </w:rPr>
            </w:pPr>
          </w:p>
        </w:tc>
      </w:tr>
      <w:tr w:rsidR="006A0387" w:rsidRPr="00A4700E" w14:paraId="2F6A4C89" w14:textId="77777777" w:rsidTr="009F3CB9">
        <w:trPr>
          <w:trHeight w:val="420"/>
        </w:trPr>
        <w:tc>
          <w:tcPr>
            <w:tcW w:w="1519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671FE59" w14:textId="1EA2BA6F" w:rsidR="006A0387" w:rsidRPr="003F2E71" w:rsidRDefault="006A0387" w:rsidP="001D3D01">
            <w:pPr>
              <w:rPr>
                <w:b w:val="0"/>
                <w:bCs/>
                <w:color w:val="000000"/>
                <w:sz w:val="14"/>
              </w:rPr>
            </w:pPr>
          </w:p>
        </w:tc>
        <w:tc>
          <w:tcPr>
            <w:tcW w:w="3775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E377BDE" w14:textId="77777777" w:rsidR="006A0387" w:rsidRPr="00A4700E" w:rsidRDefault="006A0387" w:rsidP="001D3D01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197BDD3" w14:textId="77777777" w:rsidR="006A0387" w:rsidRPr="00A4700E" w:rsidRDefault="006A0387" w:rsidP="001D3D01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553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55A411C" w14:textId="56A9623E" w:rsidR="006A0387" w:rsidRPr="003F2E71" w:rsidRDefault="006A0387" w:rsidP="001D3D01">
            <w:pPr>
              <w:rPr>
                <w:b w:val="0"/>
                <w:bCs/>
                <w:color w:val="000000"/>
                <w:sz w:val="14"/>
              </w:rPr>
            </w:pPr>
          </w:p>
        </w:tc>
        <w:tc>
          <w:tcPr>
            <w:tcW w:w="4111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280B9F2" w14:textId="77777777" w:rsidR="006A0387" w:rsidRPr="00A4700E" w:rsidRDefault="006A0387" w:rsidP="001D3D01">
            <w:pPr>
              <w:rPr>
                <w:bCs/>
                <w:color w:val="000000"/>
                <w:sz w:val="16"/>
              </w:rPr>
            </w:pPr>
          </w:p>
        </w:tc>
      </w:tr>
      <w:tr w:rsidR="00B51226" w:rsidRPr="00A4700E" w14:paraId="040FEDEC" w14:textId="77777777" w:rsidTr="009F3CB9">
        <w:trPr>
          <w:trHeight w:val="413"/>
        </w:trPr>
        <w:tc>
          <w:tcPr>
            <w:tcW w:w="151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C06F286" w14:textId="0BCF684D" w:rsidR="00B51226" w:rsidRPr="003F2E71" w:rsidRDefault="006B6BA2" w:rsidP="001D3D01">
            <w:pPr>
              <w:rPr>
                <w:b w:val="0"/>
                <w:bCs/>
                <w:color w:val="000000"/>
                <w:sz w:val="14"/>
              </w:rPr>
            </w:pPr>
            <w:r>
              <w:rPr>
                <w:b w:val="0"/>
                <w:bCs/>
                <w:color w:val="000000"/>
                <w:sz w:val="14"/>
              </w:rPr>
              <w:t>Rodzaj opakowania np. paleta, kosz, wiązka, etc.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192AE7C" w14:textId="77777777" w:rsidR="00B51226" w:rsidRPr="00A4700E" w:rsidRDefault="00B51226" w:rsidP="001D3D01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33CA08B" w14:textId="77777777" w:rsidR="00B51226" w:rsidRPr="00A4700E" w:rsidRDefault="00B51226" w:rsidP="001D3D01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55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969C73" w14:textId="70CBEFE5" w:rsidR="00B51226" w:rsidRPr="003F2E71" w:rsidRDefault="006A0387" w:rsidP="001D3D01">
            <w:pPr>
              <w:rPr>
                <w:b w:val="0"/>
                <w:bCs/>
                <w:color w:val="000000"/>
                <w:sz w:val="14"/>
              </w:rPr>
            </w:pPr>
            <w:r w:rsidRPr="001D2D96">
              <w:rPr>
                <w:b w:val="0"/>
                <w:bCs/>
                <w:color w:val="000000"/>
                <w:sz w:val="14"/>
              </w:rPr>
              <w:t>Rodzaj użytych zawiesi.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2FCB748" w14:textId="77777777" w:rsidR="00B51226" w:rsidRPr="00A4700E" w:rsidRDefault="00B51226" w:rsidP="001D3D01">
            <w:pPr>
              <w:rPr>
                <w:bCs/>
                <w:color w:val="000000"/>
                <w:sz w:val="16"/>
              </w:rPr>
            </w:pPr>
          </w:p>
        </w:tc>
      </w:tr>
      <w:tr w:rsidR="00D3411E" w:rsidRPr="00A4700E" w14:paraId="7918FB07" w14:textId="77777777" w:rsidTr="009F3CB9">
        <w:trPr>
          <w:trHeight w:val="477"/>
        </w:trPr>
        <w:tc>
          <w:tcPr>
            <w:tcW w:w="151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27737B4" w14:textId="59D4A107" w:rsidR="00D3411E" w:rsidRPr="003F2E71" w:rsidRDefault="00D3411E" w:rsidP="001D3D01">
            <w:pPr>
              <w:rPr>
                <w:b w:val="0"/>
                <w:bCs/>
                <w:color w:val="000000"/>
                <w:sz w:val="1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2A0D9EC" w14:textId="77777777" w:rsidR="00D3411E" w:rsidRPr="00A4700E" w:rsidRDefault="00D3411E" w:rsidP="001D3D01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FD4EAEE" w14:textId="77777777" w:rsidR="00D3411E" w:rsidRPr="00A4700E" w:rsidRDefault="00D3411E" w:rsidP="001D3D01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55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5913A63" w14:textId="79CF9563" w:rsidR="00D3411E" w:rsidRPr="003F2E71" w:rsidRDefault="00D3411E" w:rsidP="001D3D01">
            <w:pPr>
              <w:rPr>
                <w:b w:val="0"/>
                <w:bCs/>
                <w:color w:val="000000"/>
                <w:sz w:val="1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F79A76D" w14:textId="77777777" w:rsidR="00D3411E" w:rsidRPr="00A4700E" w:rsidRDefault="00D3411E" w:rsidP="001D3D01">
            <w:pPr>
              <w:rPr>
                <w:bCs/>
                <w:color w:val="000000"/>
                <w:sz w:val="16"/>
              </w:rPr>
            </w:pPr>
          </w:p>
        </w:tc>
      </w:tr>
      <w:tr w:rsidR="006A0387" w:rsidRPr="00A4700E" w14:paraId="3A654BC0" w14:textId="77777777" w:rsidTr="009F3CB9">
        <w:trPr>
          <w:trHeight w:val="477"/>
        </w:trPr>
        <w:tc>
          <w:tcPr>
            <w:tcW w:w="1519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41990A3" w14:textId="77777777" w:rsidR="006A0387" w:rsidRPr="003F2E71" w:rsidRDefault="006A0387" w:rsidP="001D3D01">
            <w:pPr>
              <w:rPr>
                <w:b w:val="0"/>
                <w:bCs/>
                <w:color w:val="000000"/>
                <w:sz w:val="1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3CE82D4" w14:textId="77777777" w:rsidR="006A0387" w:rsidRPr="00A4700E" w:rsidRDefault="006A0387" w:rsidP="001D3D01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47DBFAF" w14:textId="77777777" w:rsidR="006A0387" w:rsidRPr="00A4700E" w:rsidRDefault="006A0387" w:rsidP="001D3D01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55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72F46AF" w14:textId="77777777" w:rsidR="006A0387" w:rsidRPr="003F2E71" w:rsidRDefault="006A0387" w:rsidP="001D3D01">
            <w:pPr>
              <w:rPr>
                <w:b w:val="0"/>
                <w:bCs/>
                <w:color w:val="000000"/>
                <w:sz w:val="1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BB78490" w14:textId="77777777" w:rsidR="006A0387" w:rsidRPr="00A4700E" w:rsidRDefault="006A0387" w:rsidP="001D3D01">
            <w:pPr>
              <w:rPr>
                <w:bCs/>
                <w:color w:val="000000"/>
                <w:sz w:val="16"/>
              </w:rPr>
            </w:pPr>
          </w:p>
        </w:tc>
      </w:tr>
      <w:tr w:rsidR="006A0387" w:rsidRPr="00A4700E" w14:paraId="7FDF6CDC" w14:textId="77777777" w:rsidTr="009F3CB9">
        <w:trPr>
          <w:trHeight w:val="477"/>
        </w:trPr>
        <w:tc>
          <w:tcPr>
            <w:tcW w:w="15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07FDFE0" w14:textId="77777777" w:rsidR="006A0387" w:rsidRPr="003F2E71" w:rsidRDefault="006A0387" w:rsidP="001D3D01">
            <w:pPr>
              <w:rPr>
                <w:b w:val="0"/>
                <w:bCs/>
                <w:color w:val="000000"/>
                <w:sz w:val="14"/>
              </w:rPr>
            </w:pPr>
          </w:p>
        </w:tc>
        <w:tc>
          <w:tcPr>
            <w:tcW w:w="3775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14:paraId="14BC4BC0" w14:textId="77777777" w:rsidR="006A0387" w:rsidRPr="00A4700E" w:rsidRDefault="006A0387" w:rsidP="001D3D01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6B2C125" w14:textId="77777777" w:rsidR="006A0387" w:rsidRPr="00A4700E" w:rsidRDefault="006A0387" w:rsidP="001D3D01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553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2A86B5A" w14:textId="77777777" w:rsidR="006A0387" w:rsidRPr="003F2E71" w:rsidRDefault="006A0387" w:rsidP="001D3D01">
            <w:pPr>
              <w:rPr>
                <w:b w:val="0"/>
                <w:bCs/>
                <w:color w:val="000000"/>
                <w:sz w:val="14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14:paraId="722B3D66" w14:textId="77777777" w:rsidR="006A0387" w:rsidRPr="00A4700E" w:rsidRDefault="006A0387" w:rsidP="001D3D01">
            <w:pPr>
              <w:rPr>
                <w:bCs/>
                <w:color w:val="000000"/>
                <w:sz w:val="16"/>
              </w:rPr>
            </w:pPr>
          </w:p>
        </w:tc>
      </w:tr>
      <w:tr w:rsidR="006A0387" w:rsidRPr="00A4700E" w14:paraId="0A603AE7" w14:textId="77777777" w:rsidTr="009E2F45">
        <w:trPr>
          <w:trHeight w:val="45"/>
        </w:trPr>
        <w:tc>
          <w:tcPr>
            <w:tcW w:w="1519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F5DFD8" w14:textId="77777777" w:rsidR="006A0387" w:rsidRPr="003F2E71" w:rsidRDefault="006A0387" w:rsidP="001D3D01">
            <w:pPr>
              <w:rPr>
                <w:b w:val="0"/>
                <w:bCs/>
                <w:color w:val="000000"/>
                <w:sz w:val="14"/>
              </w:rPr>
            </w:pPr>
          </w:p>
        </w:tc>
        <w:tc>
          <w:tcPr>
            <w:tcW w:w="3775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5994B7F" w14:textId="77777777" w:rsidR="006A0387" w:rsidRPr="00A4700E" w:rsidRDefault="006A0387" w:rsidP="001D3D01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4F1FB71" w14:textId="77777777" w:rsidR="006A0387" w:rsidRPr="00A4700E" w:rsidRDefault="006A0387" w:rsidP="001D3D01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553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47C949" w14:textId="77777777" w:rsidR="006A0387" w:rsidRPr="003F2E71" w:rsidRDefault="006A0387" w:rsidP="001D3D01">
            <w:pPr>
              <w:rPr>
                <w:b w:val="0"/>
                <w:bCs/>
                <w:color w:val="000000"/>
                <w:sz w:val="14"/>
              </w:rPr>
            </w:pPr>
          </w:p>
        </w:tc>
        <w:tc>
          <w:tcPr>
            <w:tcW w:w="4111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701C7F1" w14:textId="77777777" w:rsidR="006A0387" w:rsidRPr="00A4700E" w:rsidRDefault="006A0387" w:rsidP="001D3D01">
            <w:pPr>
              <w:rPr>
                <w:bCs/>
                <w:color w:val="000000"/>
                <w:sz w:val="16"/>
              </w:rPr>
            </w:pPr>
          </w:p>
        </w:tc>
      </w:tr>
      <w:tr w:rsidR="001D3D01" w14:paraId="2E1B75BE" w14:textId="77777777" w:rsidTr="009F3CB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5524" w:type="dxa"/>
          <w:wAfter w:w="3829" w:type="dxa"/>
          <w:trHeight w:val="100"/>
        </w:trPr>
        <w:tc>
          <w:tcPr>
            <w:tcW w:w="1841" w:type="dxa"/>
            <w:gridSpan w:val="3"/>
          </w:tcPr>
          <w:p w14:paraId="3991EC1A" w14:textId="77777777" w:rsidR="001D3D01" w:rsidRDefault="001D3D01" w:rsidP="001D3D01">
            <w:pPr>
              <w:rPr>
                <w:bCs/>
                <w:color w:val="auto"/>
                <w:sz w:val="10"/>
                <w:szCs w:val="10"/>
              </w:rPr>
            </w:pPr>
          </w:p>
        </w:tc>
      </w:tr>
    </w:tbl>
    <w:p w14:paraId="3E878F28" w14:textId="77777777" w:rsidR="001D3D01" w:rsidRPr="005E6D73" w:rsidRDefault="001D3D01" w:rsidP="0082091E">
      <w:pPr>
        <w:rPr>
          <w:bCs/>
          <w:color w:val="auto"/>
          <w:sz w:val="10"/>
          <w:szCs w:val="10"/>
        </w:rPr>
      </w:pP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196"/>
        <w:gridCol w:w="423"/>
        <w:gridCol w:w="1197"/>
        <w:gridCol w:w="104"/>
        <w:gridCol w:w="424"/>
        <w:gridCol w:w="2090"/>
        <w:gridCol w:w="236"/>
        <w:gridCol w:w="1257"/>
        <w:gridCol w:w="1984"/>
        <w:gridCol w:w="1872"/>
      </w:tblGrid>
      <w:tr w:rsidR="00AB28E6" w:rsidRPr="005E6D73" w14:paraId="50825AF7" w14:textId="7B57C648" w:rsidTr="009E2F45">
        <w:trPr>
          <w:trHeight w:val="211"/>
        </w:trPr>
        <w:tc>
          <w:tcPr>
            <w:tcW w:w="11194" w:type="dxa"/>
            <w:gridSpan w:val="11"/>
            <w:shd w:val="clear" w:color="auto" w:fill="0070C0"/>
            <w:vAlign w:val="center"/>
          </w:tcPr>
          <w:p w14:paraId="715EB489" w14:textId="2E38C094" w:rsidR="00AB28E6" w:rsidRPr="00B55563" w:rsidRDefault="00AB28E6" w:rsidP="00AB28E6">
            <w:pPr>
              <w:ind w:left="24"/>
              <w:rPr>
                <w:bCs/>
                <w:color w:val="FFFFFF" w:themeColor="background1"/>
                <w:sz w:val="20"/>
              </w:rPr>
            </w:pPr>
            <w:r w:rsidRPr="00B55563">
              <w:rPr>
                <w:bCs/>
                <w:color w:val="FFFFFF" w:themeColor="background1"/>
                <w:sz w:val="20"/>
              </w:rPr>
              <w:t>A4.</w:t>
            </w:r>
            <w:r>
              <w:rPr>
                <w:bCs/>
                <w:color w:val="FFFFFF" w:themeColor="background1"/>
                <w:sz w:val="20"/>
              </w:rPr>
              <w:t xml:space="preserve"> </w:t>
            </w:r>
            <w:r w:rsidRPr="00B55563">
              <w:rPr>
                <w:bCs/>
                <w:color w:val="FFFFFF" w:themeColor="background1"/>
                <w:sz w:val="20"/>
              </w:rPr>
              <w:t xml:space="preserve">Planowanie operacji </w:t>
            </w:r>
            <w:r w:rsidRPr="00B55563">
              <w:rPr>
                <w:b w:val="0"/>
                <w:bCs/>
                <w:color w:val="FFFFFF" w:themeColor="background1"/>
                <w:sz w:val="20"/>
              </w:rPr>
              <w:t>[punkty sprawdzone i zgodne]</w:t>
            </w:r>
          </w:p>
        </w:tc>
      </w:tr>
      <w:tr w:rsidR="00B55563" w:rsidRPr="00A4700E" w14:paraId="426A98B4" w14:textId="77777777" w:rsidTr="00527B6B">
        <w:tc>
          <w:tcPr>
            <w:tcW w:w="41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88B60" w14:textId="61BC0FA3" w:rsidR="00B55563" w:rsidRPr="00A4700E" w:rsidRDefault="00B55563" w:rsidP="003D2BBF">
            <w:pPr>
              <w:jc w:val="center"/>
              <w:rPr>
                <w:b w:val="0"/>
                <w:bCs/>
                <w:color w:val="000000"/>
                <w:sz w:val="16"/>
              </w:rPr>
            </w:pPr>
            <w:r w:rsidRPr="00A4700E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1440" w:dyaOrig="1440" w14:anchorId="456D0C93">
                <v:shape id="_x0000_i1097" type="#_x0000_t75" style="width:9.6pt;height:14.4pt" o:ole="">
                  <v:imagedata r:id="rId11" o:title=""/>
                </v:shape>
                <w:control r:id="rId28" w:name="CheckBox12" w:shapeid="_x0000_i1097"/>
              </w:object>
            </w:r>
          </w:p>
        </w:tc>
        <w:tc>
          <w:tcPr>
            <w:tcW w:w="119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B37ACF3" w14:textId="0557A40C" w:rsidR="00B55563" w:rsidRPr="00A4700E" w:rsidRDefault="00B55563" w:rsidP="003D2BBF">
            <w:pPr>
              <w:rPr>
                <w:b w:val="0"/>
                <w:bCs/>
                <w:color w:val="000000"/>
                <w:sz w:val="14"/>
              </w:rPr>
            </w:pPr>
            <w:r w:rsidRPr="00A4700E">
              <w:rPr>
                <w:b w:val="0"/>
                <w:bCs/>
                <w:color w:val="000000"/>
                <w:sz w:val="14"/>
              </w:rPr>
              <w:t xml:space="preserve">Dobrane </w:t>
            </w:r>
            <w:r>
              <w:rPr>
                <w:b w:val="0"/>
                <w:bCs/>
                <w:color w:val="000000"/>
                <w:sz w:val="14"/>
              </w:rPr>
              <w:t>urządzenie podnoszące (</w:t>
            </w:r>
            <w:r w:rsidRPr="00A4700E">
              <w:rPr>
                <w:b w:val="0"/>
                <w:bCs/>
                <w:color w:val="000000"/>
                <w:sz w:val="14"/>
              </w:rPr>
              <w:t>do wagi ładunków</w:t>
            </w:r>
            <w:r w:rsidR="00527B6B">
              <w:rPr>
                <w:b w:val="0"/>
                <w:bCs/>
                <w:color w:val="000000"/>
                <w:sz w:val="14"/>
              </w:rPr>
              <w:t>)</w:t>
            </w:r>
          </w:p>
        </w:tc>
        <w:tc>
          <w:tcPr>
            <w:tcW w:w="4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F2E6A2" w14:textId="66EF2C9C" w:rsidR="00B55563" w:rsidRPr="00A4700E" w:rsidRDefault="00B55563" w:rsidP="003D2BBF">
            <w:pPr>
              <w:rPr>
                <w:b w:val="0"/>
                <w:bCs/>
                <w:color w:val="000000"/>
                <w:sz w:val="14"/>
              </w:rPr>
            </w:pPr>
            <w:r w:rsidRPr="00A4700E">
              <w:rPr>
                <w:rFonts w:eastAsia="Calibri"/>
                <w:color w:val="000000"/>
                <w:sz w:val="14"/>
                <w:szCs w:val="40"/>
                <w:lang w:eastAsia="en-US"/>
              </w:rPr>
              <w:object w:dxaOrig="1440" w:dyaOrig="1440" w14:anchorId="03885021">
                <v:shape id="_x0000_i1099" type="#_x0000_t75" style="width:9.6pt;height:14.4pt" o:ole="">
                  <v:imagedata r:id="rId11" o:title=""/>
                </v:shape>
                <w:control r:id="rId29" w:name="CheckBox13" w:shapeid="_x0000_i1099"/>
              </w:object>
            </w:r>
          </w:p>
        </w:tc>
        <w:tc>
          <w:tcPr>
            <w:tcW w:w="130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E868E2B" w14:textId="77777777" w:rsidR="00B55563" w:rsidRPr="00A4700E" w:rsidRDefault="00B55563" w:rsidP="003D2BBF">
            <w:pPr>
              <w:rPr>
                <w:b w:val="0"/>
                <w:bCs/>
                <w:color w:val="000000"/>
                <w:sz w:val="14"/>
              </w:rPr>
            </w:pPr>
            <w:r w:rsidRPr="00A4700E">
              <w:rPr>
                <w:b w:val="0"/>
                <w:bCs/>
                <w:color w:val="000000"/>
                <w:sz w:val="14"/>
              </w:rPr>
              <w:t xml:space="preserve">Dobrane </w:t>
            </w:r>
            <w:proofErr w:type="spellStart"/>
            <w:r w:rsidRPr="00A4700E">
              <w:rPr>
                <w:b w:val="0"/>
                <w:bCs/>
                <w:color w:val="000000"/>
                <w:sz w:val="14"/>
              </w:rPr>
              <w:t>zawiesia</w:t>
            </w:r>
            <w:proofErr w:type="spellEnd"/>
            <w:r w:rsidRPr="00A4700E">
              <w:rPr>
                <w:b w:val="0"/>
                <w:bCs/>
                <w:color w:val="000000"/>
                <w:sz w:val="14"/>
              </w:rPr>
              <w:t xml:space="preserve"> do wymiaru i wagi ładunku</w:t>
            </w:r>
          </w:p>
        </w:tc>
        <w:tc>
          <w:tcPr>
            <w:tcW w:w="42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CBF50F" w14:textId="38218D78" w:rsidR="00B55563" w:rsidRPr="00A4700E" w:rsidRDefault="00B55563" w:rsidP="003D2BBF">
            <w:pPr>
              <w:rPr>
                <w:b w:val="0"/>
                <w:bCs/>
                <w:color w:val="000000"/>
                <w:sz w:val="14"/>
              </w:rPr>
            </w:pPr>
            <w:r w:rsidRPr="00A4700E">
              <w:rPr>
                <w:rFonts w:eastAsia="Calibri"/>
                <w:color w:val="000000"/>
                <w:sz w:val="14"/>
                <w:szCs w:val="40"/>
                <w:lang w:eastAsia="en-US"/>
              </w:rPr>
              <w:object w:dxaOrig="1440" w:dyaOrig="1440" w14:anchorId="2595A501">
                <v:shape id="_x0000_i1101" type="#_x0000_t75" style="width:9.6pt;height:14.4pt" o:ole="">
                  <v:imagedata r:id="rId11" o:title=""/>
                </v:shape>
                <w:control r:id="rId30" w:name="CheckBox18" w:shapeid="_x0000_i1101"/>
              </w:object>
            </w:r>
          </w:p>
        </w:tc>
        <w:tc>
          <w:tcPr>
            <w:tcW w:w="209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6850636" w14:textId="169A040D" w:rsidR="00B55563" w:rsidRPr="00A4700E" w:rsidRDefault="00B55563" w:rsidP="003D2BBF">
            <w:pPr>
              <w:rPr>
                <w:b w:val="0"/>
                <w:bCs/>
                <w:color w:val="000000"/>
                <w:sz w:val="14"/>
              </w:rPr>
            </w:pPr>
            <w:r>
              <w:rPr>
                <w:b w:val="0"/>
                <w:bCs/>
                <w:color w:val="000000"/>
                <w:sz w:val="14"/>
              </w:rPr>
              <w:t>Zapewniony hakowy i sygnalista (w tym zapewniony instruktaż stanowiskowy)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4BFD36" w14:textId="6E3CD50F" w:rsidR="00B55563" w:rsidRPr="00A4700E" w:rsidRDefault="00B55563" w:rsidP="003D2BBF">
            <w:pPr>
              <w:rPr>
                <w:b w:val="0"/>
                <w:bCs/>
                <w:color w:val="000000"/>
                <w:sz w:val="14"/>
              </w:rPr>
            </w:pPr>
            <w:r w:rsidRPr="00A4700E">
              <w:rPr>
                <w:rFonts w:eastAsia="Calibri"/>
                <w:color w:val="000000"/>
                <w:sz w:val="14"/>
                <w:szCs w:val="40"/>
                <w:lang w:eastAsia="en-US"/>
              </w:rPr>
              <w:object w:dxaOrig="1440" w:dyaOrig="1440" w14:anchorId="78E7D0E8">
                <v:shape id="_x0000_i1103" type="#_x0000_t75" style="width:9.6pt;height:14.4pt" o:ole="">
                  <v:imagedata r:id="rId11" o:title=""/>
                </v:shape>
                <w:control r:id="rId31" w:name="CheckBox19" w:shapeid="_x0000_i1103"/>
              </w:object>
            </w:r>
          </w:p>
        </w:tc>
        <w:tc>
          <w:tcPr>
            <w:tcW w:w="511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63DF846" w14:textId="69EF5CEB" w:rsidR="00B55563" w:rsidRPr="00A4700E" w:rsidRDefault="00B55563" w:rsidP="003D2BBF">
            <w:pPr>
              <w:rPr>
                <w:b w:val="0"/>
                <w:bCs/>
                <w:color w:val="000000"/>
                <w:sz w:val="14"/>
              </w:rPr>
            </w:pPr>
            <w:r w:rsidRPr="00A4700E">
              <w:rPr>
                <w:b w:val="0"/>
                <w:bCs/>
                <w:color w:val="000000"/>
                <w:sz w:val="14"/>
              </w:rPr>
              <w:t>Punkt</w:t>
            </w:r>
            <w:r>
              <w:rPr>
                <w:b w:val="0"/>
                <w:bCs/>
                <w:color w:val="000000"/>
                <w:sz w:val="14"/>
              </w:rPr>
              <w:t xml:space="preserve">y </w:t>
            </w:r>
            <w:r w:rsidRPr="004515CD">
              <w:rPr>
                <w:b w:val="0"/>
                <w:bCs/>
                <w:color w:val="000000"/>
                <w:sz w:val="14"/>
              </w:rPr>
              <w:t>załadunku i</w:t>
            </w:r>
            <w:r w:rsidRPr="00A4700E">
              <w:rPr>
                <w:b w:val="0"/>
                <w:bCs/>
                <w:color w:val="000000"/>
                <w:sz w:val="14"/>
              </w:rPr>
              <w:t xml:space="preserve"> składowania przygotowan</w:t>
            </w:r>
            <w:r w:rsidR="00441D8B">
              <w:rPr>
                <w:b w:val="0"/>
                <w:bCs/>
                <w:color w:val="000000"/>
                <w:sz w:val="14"/>
              </w:rPr>
              <w:t>e</w:t>
            </w:r>
            <w:r w:rsidRPr="00A4700E">
              <w:rPr>
                <w:b w:val="0"/>
                <w:bCs/>
                <w:color w:val="000000"/>
                <w:sz w:val="14"/>
              </w:rPr>
              <w:t xml:space="preserve"> i bezpieczn</w:t>
            </w:r>
            <w:r w:rsidR="00441D8B">
              <w:rPr>
                <w:b w:val="0"/>
                <w:bCs/>
                <w:color w:val="000000"/>
                <w:sz w:val="14"/>
              </w:rPr>
              <w:t>e</w:t>
            </w:r>
            <w:r w:rsidRPr="00A4700E">
              <w:rPr>
                <w:b w:val="0"/>
                <w:bCs/>
                <w:color w:val="000000"/>
                <w:sz w:val="14"/>
              </w:rPr>
              <w:t xml:space="preserve"> </w:t>
            </w:r>
          </w:p>
        </w:tc>
      </w:tr>
      <w:tr w:rsidR="00527B6B" w:rsidRPr="00527B6B" w14:paraId="4440CF25" w14:textId="77777777" w:rsidTr="00527B6B">
        <w:tc>
          <w:tcPr>
            <w:tcW w:w="4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B24A4E" w14:textId="77777777" w:rsidR="00527B6B" w:rsidRPr="00527B6B" w:rsidRDefault="00527B6B" w:rsidP="003D2BBF">
            <w:pPr>
              <w:jc w:val="center"/>
              <w:rPr>
                <w:rFonts w:eastAsia="Calibri"/>
                <w:color w:val="000000"/>
                <w:sz w:val="24"/>
                <w:szCs w:val="40"/>
                <w:lang w:eastAsia="en-US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D96B59" w14:textId="77777777" w:rsidR="00527B6B" w:rsidRPr="00527B6B" w:rsidRDefault="00527B6B" w:rsidP="003D2BBF">
            <w:pPr>
              <w:rPr>
                <w:b w:val="0"/>
                <w:bCs/>
                <w:color w:val="000000"/>
                <w:sz w:val="24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F82D71" w14:textId="77777777" w:rsidR="00527B6B" w:rsidRPr="00527B6B" w:rsidRDefault="00527B6B" w:rsidP="003D2BBF">
            <w:pPr>
              <w:rPr>
                <w:rFonts w:eastAsia="Calibri"/>
                <w:color w:val="000000"/>
                <w:sz w:val="24"/>
                <w:szCs w:val="40"/>
                <w:lang w:eastAsia="en-US"/>
              </w:rPr>
            </w:pPr>
          </w:p>
        </w:tc>
        <w:tc>
          <w:tcPr>
            <w:tcW w:w="130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F4287B" w14:textId="77777777" w:rsidR="00527B6B" w:rsidRPr="00527B6B" w:rsidRDefault="00527B6B" w:rsidP="003D2BBF">
            <w:pPr>
              <w:rPr>
                <w:b w:val="0"/>
                <w:bCs/>
                <w:color w:val="000000"/>
                <w:sz w:val="24"/>
              </w:rPr>
            </w:pPr>
          </w:p>
        </w:tc>
        <w:tc>
          <w:tcPr>
            <w:tcW w:w="4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C1EE1E" w14:textId="77777777" w:rsidR="00527B6B" w:rsidRPr="00527B6B" w:rsidRDefault="00527B6B" w:rsidP="003D2BBF">
            <w:pPr>
              <w:rPr>
                <w:rFonts w:eastAsia="Calibri"/>
                <w:color w:val="000000"/>
                <w:sz w:val="24"/>
                <w:szCs w:val="40"/>
                <w:lang w:eastAsia="en-US"/>
              </w:rPr>
            </w:pPr>
          </w:p>
        </w:tc>
        <w:tc>
          <w:tcPr>
            <w:tcW w:w="20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D8E36B" w14:textId="77777777" w:rsidR="00527B6B" w:rsidRPr="00527B6B" w:rsidRDefault="00527B6B" w:rsidP="003D2BBF">
            <w:pPr>
              <w:rPr>
                <w:b w:val="0"/>
                <w:bCs/>
                <w:color w:val="000000"/>
                <w:sz w:val="24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9956B7" w14:textId="77777777" w:rsidR="00527B6B" w:rsidRPr="00527B6B" w:rsidRDefault="00527B6B" w:rsidP="003D2BBF">
            <w:pPr>
              <w:rPr>
                <w:rFonts w:eastAsia="Calibri"/>
                <w:color w:val="000000"/>
                <w:sz w:val="24"/>
                <w:szCs w:val="40"/>
                <w:lang w:eastAsia="en-US"/>
              </w:rPr>
            </w:pPr>
          </w:p>
        </w:tc>
        <w:tc>
          <w:tcPr>
            <w:tcW w:w="511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A071F7" w14:textId="77777777" w:rsidR="00527B6B" w:rsidRPr="00527B6B" w:rsidRDefault="00527B6B" w:rsidP="003D2BBF">
            <w:pPr>
              <w:rPr>
                <w:b w:val="0"/>
                <w:bCs/>
                <w:color w:val="000000"/>
                <w:sz w:val="24"/>
              </w:rPr>
            </w:pPr>
          </w:p>
        </w:tc>
      </w:tr>
      <w:tr w:rsidR="00AD42BC" w:rsidRPr="00A4700E" w14:paraId="5AE79014" w14:textId="77777777" w:rsidTr="00527B6B">
        <w:tc>
          <w:tcPr>
            <w:tcW w:w="11194" w:type="dxa"/>
            <w:gridSpan w:val="11"/>
            <w:shd w:val="clear" w:color="auto" w:fill="0070C0"/>
          </w:tcPr>
          <w:p w14:paraId="23219897" w14:textId="3E54E5C0" w:rsidR="00AD42BC" w:rsidRPr="00A4700E" w:rsidRDefault="00AD42BC" w:rsidP="00FC3A1C">
            <w:pPr>
              <w:rPr>
                <w:bCs/>
                <w:color w:val="FFFFFF"/>
                <w:sz w:val="20"/>
              </w:rPr>
            </w:pPr>
            <w:r w:rsidRPr="00A4700E">
              <w:rPr>
                <w:bCs/>
                <w:color w:val="FFFFFF"/>
                <w:sz w:val="20"/>
              </w:rPr>
              <w:t>A</w:t>
            </w:r>
            <w:r w:rsidR="00F85FBD">
              <w:rPr>
                <w:bCs/>
                <w:color w:val="FFFFFF"/>
                <w:sz w:val="20"/>
              </w:rPr>
              <w:t>5</w:t>
            </w:r>
            <w:r w:rsidRPr="00A4700E">
              <w:rPr>
                <w:bCs/>
                <w:color w:val="FFFFFF"/>
                <w:sz w:val="20"/>
              </w:rPr>
              <w:t xml:space="preserve">. </w:t>
            </w:r>
            <w:r w:rsidR="003F2E71" w:rsidRPr="00A4700E">
              <w:rPr>
                <w:bCs/>
                <w:color w:val="FFFFFF"/>
                <w:sz w:val="20"/>
              </w:rPr>
              <w:t>Sporządzający</w:t>
            </w:r>
            <w:r w:rsidR="00FC3A1C" w:rsidRPr="00A4700E">
              <w:rPr>
                <w:bCs/>
                <w:color w:val="FFFFFF"/>
                <w:sz w:val="20"/>
              </w:rPr>
              <w:t xml:space="preserve"> – </w:t>
            </w:r>
            <w:r w:rsidR="000A41B1">
              <w:rPr>
                <w:bCs/>
                <w:color w:val="FFFFFF"/>
                <w:sz w:val="20"/>
              </w:rPr>
              <w:t xml:space="preserve">Nadzorujący </w:t>
            </w:r>
            <w:r w:rsidR="002B47BD">
              <w:rPr>
                <w:bCs/>
                <w:color w:val="FFFFFF"/>
                <w:sz w:val="20"/>
              </w:rPr>
              <w:t>Wykonawc</w:t>
            </w:r>
            <w:r w:rsidR="000A41B1">
              <w:rPr>
                <w:bCs/>
                <w:color w:val="FFFFFF"/>
                <w:sz w:val="20"/>
              </w:rPr>
              <w:t>y</w:t>
            </w:r>
            <w:r w:rsidR="002B47BD">
              <w:rPr>
                <w:bCs/>
                <w:color w:val="FFFFFF"/>
                <w:sz w:val="20"/>
              </w:rPr>
              <w:t xml:space="preserve"> Prac</w:t>
            </w:r>
            <w:r w:rsidR="00453547">
              <w:rPr>
                <w:bCs/>
                <w:color w:val="FFFFFF"/>
                <w:sz w:val="20"/>
              </w:rPr>
              <w:t xml:space="preserve"> </w:t>
            </w:r>
            <w:r w:rsidR="00453547" w:rsidRPr="00453547">
              <w:rPr>
                <w:b w:val="0"/>
                <w:bCs/>
                <w:color w:val="FFFFFF"/>
                <w:sz w:val="20"/>
              </w:rPr>
              <w:t>[oświadczenie o możliwości bezpiecznego przeprowadzenia operacji]</w:t>
            </w:r>
          </w:p>
        </w:tc>
      </w:tr>
      <w:tr w:rsidR="00FC3A1C" w:rsidRPr="00A4700E" w14:paraId="2D3F9935" w14:textId="77777777" w:rsidTr="00527B6B">
        <w:tc>
          <w:tcPr>
            <w:tcW w:w="3227" w:type="dxa"/>
            <w:gridSpan w:val="4"/>
            <w:tcBorders>
              <w:right w:val="single" w:sz="2" w:space="0" w:color="auto"/>
            </w:tcBorders>
            <w:shd w:val="clear" w:color="auto" w:fill="D9D9D9"/>
          </w:tcPr>
          <w:p w14:paraId="008F2417" w14:textId="77777777" w:rsidR="00FC3A1C" w:rsidRPr="00A4700E" w:rsidRDefault="00FC3A1C" w:rsidP="00FC3A1C">
            <w:pPr>
              <w:rPr>
                <w:bCs/>
                <w:color w:val="000000"/>
                <w:sz w:val="16"/>
              </w:rPr>
            </w:pPr>
            <w:r w:rsidRPr="00A4700E">
              <w:rPr>
                <w:bCs/>
                <w:color w:val="000000"/>
                <w:sz w:val="16"/>
              </w:rPr>
              <w:t>Imię i nazwisko</w:t>
            </w:r>
          </w:p>
        </w:tc>
        <w:tc>
          <w:tcPr>
            <w:tcW w:w="4111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0E682B26" w14:textId="77777777" w:rsidR="00FC3A1C" w:rsidRPr="00A4700E" w:rsidRDefault="00FC3A1C" w:rsidP="00FC3A1C">
            <w:pPr>
              <w:rPr>
                <w:bCs/>
                <w:color w:val="000000"/>
                <w:sz w:val="16"/>
              </w:rPr>
            </w:pPr>
            <w:r w:rsidRPr="00A4700E">
              <w:rPr>
                <w:bCs/>
                <w:color w:val="000000"/>
                <w:sz w:val="16"/>
              </w:rPr>
              <w:t>Nazwa firmy</w:t>
            </w: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4D4C0B66" w14:textId="77777777" w:rsidR="00FC3A1C" w:rsidRPr="00A4700E" w:rsidRDefault="00FC3A1C" w:rsidP="00FC3A1C">
            <w:pPr>
              <w:rPr>
                <w:bCs/>
                <w:color w:val="000000"/>
                <w:sz w:val="16"/>
              </w:rPr>
            </w:pPr>
            <w:r w:rsidRPr="00A4700E">
              <w:rPr>
                <w:bCs/>
                <w:color w:val="000000"/>
                <w:sz w:val="16"/>
              </w:rPr>
              <w:t>Data</w:t>
            </w:r>
          </w:p>
        </w:tc>
        <w:tc>
          <w:tcPr>
            <w:tcW w:w="1872" w:type="dxa"/>
            <w:tcBorders>
              <w:left w:val="single" w:sz="2" w:space="0" w:color="auto"/>
            </w:tcBorders>
            <w:shd w:val="clear" w:color="auto" w:fill="D9D9D9"/>
          </w:tcPr>
          <w:p w14:paraId="795E2F0A" w14:textId="0F403B8E" w:rsidR="00FC3A1C" w:rsidRPr="00A4700E" w:rsidRDefault="00FC3A1C" w:rsidP="00FC3A1C">
            <w:pPr>
              <w:rPr>
                <w:bCs/>
                <w:color w:val="000000"/>
                <w:sz w:val="16"/>
              </w:rPr>
            </w:pPr>
            <w:r w:rsidRPr="00A4700E">
              <w:rPr>
                <w:bCs/>
                <w:color w:val="000000"/>
                <w:sz w:val="16"/>
              </w:rPr>
              <w:t>Podpis</w:t>
            </w:r>
            <w:r w:rsidR="00316328">
              <w:rPr>
                <w:bCs/>
                <w:color w:val="000000"/>
                <w:sz w:val="16"/>
              </w:rPr>
              <w:t xml:space="preserve"> (czytelny)</w:t>
            </w:r>
          </w:p>
        </w:tc>
      </w:tr>
      <w:tr w:rsidR="00FC3A1C" w:rsidRPr="00A4700E" w14:paraId="7B0117F3" w14:textId="77777777" w:rsidTr="00527B6B">
        <w:trPr>
          <w:trHeight w:val="541"/>
        </w:trPr>
        <w:tc>
          <w:tcPr>
            <w:tcW w:w="3227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7BE5426B" w14:textId="77777777" w:rsidR="00FC3A1C" w:rsidRPr="00A4700E" w:rsidRDefault="00FC3A1C" w:rsidP="00FC3A1C">
            <w:pPr>
              <w:rPr>
                <w:b w:val="0"/>
                <w:bCs/>
                <w:color w:val="000000"/>
                <w:sz w:val="20"/>
              </w:rPr>
            </w:pPr>
          </w:p>
        </w:tc>
        <w:tc>
          <w:tcPr>
            <w:tcW w:w="4111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AE00A30" w14:textId="77777777" w:rsidR="00FC3A1C" w:rsidRDefault="00FC3A1C" w:rsidP="00FC3A1C">
            <w:pPr>
              <w:rPr>
                <w:b w:val="0"/>
                <w:bCs/>
                <w:color w:val="000000"/>
                <w:sz w:val="20"/>
              </w:rPr>
            </w:pPr>
          </w:p>
          <w:p w14:paraId="2531FD9B" w14:textId="3F416582" w:rsidR="00B55563" w:rsidRPr="00B55563" w:rsidRDefault="00B55563" w:rsidP="00B55563">
            <w:pPr>
              <w:rPr>
                <w:sz w:val="20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9DAEB2B" w14:textId="77777777" w:rsidR="00FC3A1C" w:rsidRPr="00A4700E" w:rsidRDefault="00FC3A1C" w:rsidP="00FC3A1C">
            <w:pPr>
              <w:rPr>
                <w:b w:val="0"/>
                <w:bCs/>
                <w:color w:val="000000"/>
                <w:sz w:val="20"/>
              </w:rPr>
            </w:pPr>
          </w:p>
        </w:tc>
        <w:tc>
          <w:tcPr>
            <w:tcW w:w="1872" w:type="dxa"/>
            <w:tcBorders>
              <w:left w:val="single" w:sz="2" w:space="0" w:color="auto"/>
            </w:tcBorders>
            <w:shd w:val="clear" w:color="auto" w:fill="auto"/>
          </w:tcPr>
          <w:p w14:paraId="2E7C8B84" w14:textId="77777777" w:rsidR="00FC3A1C" w:rsidRPr="00A4700E" w:rsidRDefault="00FC3A1C" w:rsidP="00FC3A1C">
            <w:pPr>
              <w:rPr>
                <w:b w:val="0"/>
                <w:bCs/>
                <w:color w:val="000000"/>
                <w:sz w:val="20"/>
              </w:rPr>
            </w:pPr>
          </w:p>
        </w:tc>
      </w:tr>
    </w:tbl>
    <w:p w14:paraId="2B3092DB" w14:textId="3B7F6AAE" w:rsidR="00B55563" w:rsidRPr="00B55563" w:rsidRDefault="00B55563" w:rsidP="00B55563">
      <w:pPr>
        <w:rPr>
          <w:sz w:val="28"/>
        </w:rPr>
        <w:sectPr w:rsidR="00B55563" w:rsidRPr="00B55563" w:rsidSect="00B55563">
          <w:headerReference w:type="default" r:id="rId32"/>
          <w:footerReference w:type="even" r:id="rId33"/>
          <w:footerReference w:type="default" r:id="rId34"/>
          <w:headerReference w:type="first" r:id="rId35"/>
          <w:type w:val="continuous"/>
          <w:pgSz w:w="11906" w:h="16838" w:code="9"/>
          <w:pgMar w:top="851" w:right="424" w:bottom="568" w:left="567" w:header="284" w:footer="323" w:gutter="0"/>
          <w:cols w:space="708"/>
          <w:titlePg/>
          <w:docGrid w:linePitch="360"/>
        </w:sectPr>
      </w:pPr>
    </w:p>
    <w:p w14:paraId="1D511054" w14:textId="2364FED2" w:rsidR="007B7F9B" w:rsidRDefault="007B7F9B" w:rsidP="00FB442B">
      <w:pPr>
        <w:rPr>
          <w:bCs/>
          <w:color w:val="000000"/>
          <w:sz w:val="28"/>
        </w:rPr>
      </w:pPr>
    </w:p>
    <w:sectPr w:rsidR="007B7F9B" w:rsidSect="00CB161A">
      <w:type w:val="continuous"/>
      <w:pgSz w:w="11906" w:h="16838" w:code="9"/>
      <w:pgMar w:top="851" w:right="1134" w:bottom="851" w:left="1134" w:header="284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9C0C0" w14:textId="77777777" w:rsidR="00896CB8" w:rsidRDefault="00896CB8">
      <w:r>
        <w:separator/>
      </w:r>
    </w:p>
  </w:endnote>
  <w:endnote w:type="continuationSeparator" w:id="0">
    <w:p w14:paraId="2219EB2F" w14:textId="77777777" w:rsidR="00896CB8" w:rsidRDefault="0089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6D28F" w14:textId="77777777" w:rsidR="00896CB8" w:rsidRDefault="00896C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587BE9" w14:textId="77777777" w:rsidR="00896CB8" w:rsidRDefault="00896CB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0FB73" w14:textId="3C8D92F2" w:rsidR="00896CB8" w:rsidRDefault="00896CB8">
    <w:pPr>
      <w:pStyle w:val="Stopka"/>
    </w:pPr>
  </w:p>
  <w:p w14:paraId="1E4B1FAA" w14:textId="77777777" w:rsidR="00896CB8" w:rsidRDefault="00896CB8" w:rsidP="006532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DA75A" w14:textId="77777777" w:rsidR="00896CB8" w:rsidRDefault="00896CB8">
      <w:r>
        <w:separator/>
      </w:r>
    </w:p>
  </w:footnote>
  <w:footnote w:type="continuationSeparator" w:id="0">
    <w:p w14:paraId="1BA752F4" w14:textId="77777777" w:rsidR="00896CB8" w:rsidRDefault="00896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07" w:type="dxa"/>
      <w:tblInd w:w="-289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70"/>
      <w:gridCol w:w="6997"/>
      <w:gridCol w:w="2140"/>
    </w:tblGrid>
    <w:tr w:rsidR="00896CB8" w:rsidRPr="007F50F9" w14:paraId="4A1424D2" w14:textId="77777777" w:rsidTr="00951F3D">
      <w:trPr>
        <w:cantSplit/>
        <w:trHeight w:val="416"/>
      </w:trPr>
      <w:tc>
        <w:tcPr>
          <w:tcW w:w="1560" w:type="dxa"/>
          <w:vMerge w:val="restart"/>
          <w:vAlign w:val="center"/>
        </w:tcPr>
        <w:p w14:paraId="303C9092" w14:textId="3A03A930" w:rsidR="00896CB8" w:rsidRPr="008B6994" w:rsidRDefault="00896CB8" w:rsidP="003A4221">
          <w:pPr>
            <w:pStyle w:val="Nagwek"/>
            <w:tabs>
              <w:tab w:val="clear" w:pos="4153"/>
              <w:tab w:val="clear" w:pos="8306"/>
            </w:tabs>
            <w:ind w:right="-77"/>
            <w:jc w:val="center"/>
            <w:rPr>
              <w:b w:val="0"/>
              <w:color w:val="000000"/>
              <w:sz w:val="40"/>
              <w:szCs w:val="40"/>
            </w:rPr>
          </w:pPr>
          <w:r>
            <w:rPr>
              <w:noProof/>
            </w:rPr>
            <w:drawing>
              <wp:inline distT="0" distB="0" distL="0" distR="0" wp14:anchorId="7D6F41CF" wp14:editId="068BBDF9">
                <wp:extent cx="807720" cy="449580"/>
                <wp:effectExtent l="0" t="0" r="0" b="0"/>
                <wp:docPr id="1512157132" name="Obraz 15121571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1" w:type="dxa"/>
          <w:vMerge w:val="restart"/>
          <w:vAlign w:val="center"/>
        </w:tcPr>
        <w:p w14:paraId="1E83057C" w14:textId="75A9EE87" w:rsidR="00896CB8" w:rsidRDefault="00896CB8" w:rsidP="003A4221">
          <w:pPr>
            <w:pStyle w:val="Nagwek"/>
            <w:tabs>
              <w:tab w:val="clear" w:pos="4153"/>
              <w:tab w:val="clear" w:pos="8306"/>
            </w:tabs>
            <w:spacing w:before="40"/>
            <w:jc w:val="center"/>
            <w:rPr>
              <w:color w:val="000000"/>
              <w:sz w:val="28"/>
            </w:rPr>
          </w:pPr>
          <w:r w:rsidRPr="00801358">
            <w:rPr>
              <w:color w:val="000000"/>
              <w:sz w:val="28"/>
            </w:rPr>
            <w:t>L</w:t>
          </w:r>
          <w:r>
            <w:rPr>
              <w:color w:val="000000"/>
              <w:sz w:val="28"/>
            </w:rPr>
            <w:t>ista Kontrolna Bezpieczeństwa</w:t>
          </w:r>
        </w:p>
        <w:p w14:paraId="237634B9" w14:textId="77777777" w:rsidR="00896CB8" w:rsidRPr="00801358" w:rsidRDefault="00896CB8" w:rsidP="003A4221">
          <w:pPr>
            <w:pStyle w:val="Nagwek"/>
            <w:tabs>
              <w:tab w:val="clear" w:pos="4153"/>
              <w:tab w:val="clear" w:pos="8306"/>
            </w:tabs>
            <w:spacing w:before="40"/>
            <w:jc w:val="center"/>
            <w:rPr>
              <w:color w:val="000000"/>
              <w:sz w:val="28"/>
            </w:rPr>
          </w:pPr>
          <w:r>
            <w:rPr>
              <w:color w:val="000000"/>
              <w:sz w:val="28"/>
            </w:rPr>
            <w:t>Dźwigu Samochodowego</w:t>
          </w:r>
        </w:p>
      </w:tc>
      <w:tc>
        <w:tcPr>
          <w:tcW w:w="2126" w:type="dxa"/>
          <w:vAlign w:val="center"/>
        </w:tcPr>
        <w:p w14:paraId="08D16C69" w14:textId="77777777" w:rsidR="00896CB8" w:rsidRPr="007F50F9" w:rsidRDefault="00896CB8" w:rsidP="003A4221">
          <w:pPr>
            <w:pStyle w:val="Nagwek"/>
            <w:spacing w:before="40" w:line="240" w:lineRule="exact"/>
            <w:jc w:val="right"/>
            <w:rPr>
              <w:color w:val="000000"/>
              <w:sz w:val="16"/>
            </w:rPr>
          </w:pPr>
          <w:r w:rsidRPr="007F50F9">
            <w:rPr>
              <w:color w:val="000000"/>
              <w:sz w:val="16"/>
            </w:rPr>
            <w:t>Re</w:t>
          </w:r>
          <w:r>
            <w:rPr>
              <w:color w:val="000000"/>
              <w:sz w:val="16"/>
            </w:rPr>
            <w:t>wizja</w:t>
          </w:r>
          <w:r w:rsidRPr="007F50F9">
            <w:rPr>
              <w:color w:val="000000"/>
              <w:sz w:val="16"/>
            </w:rPr>
            <w:t xml:space="preserve">: </w:t>
          </w:r>
          <w:r w:rsidRPr="00496C72">
            <w:rPr>
              <w:b w:val="0"/>
              <w:color w:val="000000"/>
              <w:sz w:val="16"/>
            </w:rPr>
            <w:t>0</w:t>
          </w:r>
          <w:r w:rsidRPr="007F50F9">
            <w:rPr>
              <w:b w:val="0"/>
              <w:color w:val="000000"/>
              <w:sz w:val="16"/>
            </w:rPr>
            <w:t>2</w:t>
          </w:r>
        </w:p>
        <w:p w14:paraId="6538AB65" w14:textId="77777777" w:rsidR="00896CB8" w:rsidRPr="007F50F9" w:rsidRDefault="00896CB8" w:rsidP="003A4221">
          <w:pPr>
            <w:pStyle w:val="Nagwek"/>
            <w:spacing w:before="40" w:line="240" w:lineRule="exact"/>
            <w:jc w:val="right"/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t>Data wydania</w:t>
          </w:r>
          <w:r w:rsidRPr="007F50F9">
            <w:rPr>
              <w:color w:val="000000"/>
              <w:sz w:val="16"/>
            </w:rPr>
            <w:t xml:space="preserve">: </w:t>
          </w:r>
          <w:r>
            <w:rPr>
              <w:b w:val="0"/>
              <w:color w:val="000000"/>
              <w:sz w:val="16"/>
            </w:rPr>
            <w:t>15</w:t>
          </w:r>
          <w:r w:rsidRPr="007F50F9">
            <w:rPr>
              <w:b w:val="0"/>
              <w:color w:val="000000"/>
              <w:sz w:val="16"/>
            </w:rPr>
            <w:t>-0</w:t>
          </w:r>
          <w:r>
            <w:rPr>
              <w:b w:val="0"/>
              <w:color w:val="000000"/>
              <w:sz w:val="16"/>
            </w:rPr>
            <w:t>5</w:t>
          </w:r>
          <w:r w:rsidRPr="007F50F9">
            <w:rPr>
              <w:b w:val="0"/>
              <w:color w:val="000000"/>
              <w:sz w:val="16"/>
            </w:rPr>
            <w:t>-201</w:t>
          </w:r>
          <w:r>
            <w:rPr>
              <w:b w:val="0"/>
              <w:color w:val="000000"/>
              <w:sz w:val="16"/>
            </w:rPr>
            <w:t>9</w:t>
          </w:r>
        </w:p>
      </w:tc>
    </w:tr>
    <w:tr w:rsidR="00896CB8" w:rsidRPr="007F50F9" w14:paraId="5CBAE990" w14:textId="77777777" w:rsidTr="00951F3D">
      <w:trPr>
        <w:cantSplit/>
        <w:trHeight w:val="132"/>
      </w:trPr>
      <w:tc>
        <w:tcPr>
          <w:tcW w:w="1560" w:type="dxa"/>
          <w:vMerge/>
          <w:tcBorders>
            <w:bottom w:val="single" w:sz="4" w:space="0" w:color="808080"/>
          </w:tcBorders>
          <w:vAlign w:val="center"/>
        </w:tcPr>
        <w:p w14:paraId="01D5720C" w14:textId="77777777" w:rsidR="00896CB8" w:rsidRDefault="00896CB8" w:rsidP="003A4221">
          <w:pPr>
            <w:pStyle w:val="Nagwek"/>
            <w:tabs>
              <w:tab w:val="clear" w:pos="4153"/>
              <w:tab w:val="clear" w:pos="8306"/>
            </w:tabs>
            <w:ind w:right="-77"/>
            <w:jc w:val="center"/>
          </w:pPr>
        </w:p>
      </w:tc>
      <w:tc>
        <w:tcPr>
          <w:tcW w:w="6951" w:type="dxa"/>
          <w:vMerge/>
          <w:tcBorders>
            <w:bottom w:val="single" w:sz="4" w:space="0" w:color="808080"/>
          </w:tcBorders>
          <w:vAlign w:val="center"/>
        </w:tcPr>
        <w:p w14:paraId="7484DD18" w14:textId="77777777" w:rsidR="00896CB8" w:rsidRPr="004515CD" w:rsidRDefault="00896CB8" w:rsidP="003A4221">
          <w:pPr>
            <w:pStyle w:val="Nagwek"/>
            <w:tabs>
              <w:tab w:val="clear" w:pos="4153"/>
              <w:tab w:val="clear" w:pos="8306"/>
            </w:tabs>
            <w:spacing w:before="40" w:line="240" w:lineRule="exact"/>
            <w:jc w:val="center"/>
            <w:rPr>
              <w:color w:val="000000"/>
              <w:sz w:val="32"/>
            </w:rPr>
          </w:pPr>
        </w:p>
      </w:tc>
      <w:tc>
        <w:tcPr>
          <w:tcW w:w="2126" w:type="dxa"/>
          <w:tcBorders>
            <w:bottom w:val="single" w:sz="4" w:space="0" w:color="808080"/>
          </w:tcBorders>
          <w:vAlign w:val="center"/>
        </w:tcPr>
        <w:p w14:paraId="2822DE67" w14:textId="77777777" w:rsidR="00896CB8" w:rsidRPr="007F50F9" w:rsidRDefault="00896CB8" w:rsidP="003A4221">
          <w:pPr>
            <w:pStyle w:val="Nagwek"/>
            <w:spacing w:before="40" w:line="240" w:lineRule="exact"/>
            <w:jc w:val="right"/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t>Strona</w:t>
          </w:r>
          <w:r w:rsidRPr="007F50F9">
            <w:rPr>
              <w:color w:val="000000"/>
              <w:sz w:val="16"/>
            </w:rPr>
            <w:t xml:space="preserve">: </w:t>
          </w:r>
          <w:r>
            <w:rPr>
              <w:b w:val="0"/>
              <w:color w:val="000000"/>
              <w:sz w:val="16"/>
            </w:rPr>
            <w:t>2/2</w:t>
          </w:r>
        </w:p>
      </w:tc>
    </w:tr>
  </w:tbl>
  <w:p w14:paraId="5F05E81A" w14:textId="77777777" w:rsidR="00896CB8" w:rsidRDefault="00896C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5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4"/>
      <w:gridCol w:w="3477"/>
      <w:gridCol w:w="2410"/>
      <w:gridCol w:w="2126"/>
    </w:tblGrid>
    <w:tr w:rsidR="00896CB8" w:rsidRPr="004A0C67" w14:paraId="7E15F2DD" w14:textId="47346250" w:rsidTr="009B7BD8">
      <w:trPr>
        <w:cantSplit/>
        <w:trHeight w:val="699"/>
      </w:trPr>
      <w:tc>
        <w:tcPr>
          <w:tcW w:w="304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2665E67" w14:textId="135F53EF" w:rsidR="00896CB8" w:rsidRPr="009B7BD8" w:rsidRDefault="009B7BD8" w:rsidP="009B7BD8">
          <w:pPr>
            <w:pStyle w:val="NormalnyWeb"/>
            <w:jc w:val="center"/>
          </w:pPr>
          <w:r>
            <w:rPr>
              <w:noProof/>
            </w:rPr>
            <w:drawing>
              <wp:inline distT="0" distB="0" distL="0" distR="0" wp14:anchorId="202851BC" wp14:editId="3877EF5E">
                <wp:extent cx="1590675" cy="397669"/>
                <wp:effectExtent l="0" t="0" r="0" b="2540"/>
                <wp:docPr id="115273686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1932" cy="397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7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7798D849" w14:textId="77777777" w:rsidR="00896CB8" w:rsidRPr="00527B6B" w:rsidRDefault="00896CB8" w:rsidP="004515CD">
          <w:pPr>
            <w:pStyle w:val="Nagwek"/>
            <w:tabs>
              <w:tab w:val="clear" w:pos="4153"/>
              <w:tab w:val="clear" w:pos="8306"/>
            </w:tabs>
            <w:spacing w:before="40" w:line="240" w:lineRule="exact"/>
            <w:jc w:val="center"/>
            <w:rPr>
              <w:color w:val="000000"/>
              <w:sz w:val="32"/>
              <w:szCs w:val="32"/>
            </w:rPr>
          </w:pPr>
          <w:r w:rsidRPr="00527B6B">
            <w:rPr>
              <w:color w:val="000000"/>
              <w:sz w:val="32"/>
              <w:szCs w:val="32"/>
            </w:rPr>
            <w:t>Pozwolenie na Podnoszenie</w:t>
          </w:r>
        </w:p>
        <w:p w14:paraId="3A5AFCEF" w14:textId="5D6C6069" w:rsidR="00896CB8" w:rsidRPr="004515CD" w:rsidRDefault="00896CB8" w:rsidP="004515CD">
          <w:pPr>
            <w:pStyle w:val="Nagwek"/>
            <w:tabs>
              <w:tab w:val="clear" w:pos="4153"/>
              <w:tab w:val="clear" w:pos="8306"/>
            </w:tabs>
            <w:spacing w:before="40" w:line="240" w:lineRule="exact"/>
            <w:jc w:val="center"/>
            <w:rPr>
              <w:color w:val="000000"/>
              <w:sz w:val="32"/>
            </w:rPr>
          </w:pPr>
          <w:r>
            <w:rPr>
              <w:color w:val="000000"/>
              <w:sz w:val="32"/>
              <w:szCs w:val="32"/>
            </w:rPr>
            <w:t>Ż</w:t>
          </w:r>
          <w:r w:rsidRPr="00527B6B">
            <w:rPr>
              <w:color w:val="000000"/>
              <w:sz w:val="32"/>
              <w:szCs w:val="32"/>
            </w:rPr>
            <w:t>urawie Mobilne</w:t>
          </w:r>
        </w:p>
      </w:tc>
      <w:tc>
        <w:tcPr>
          <w:tcW w:w="212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1CEFDAA" w14:textId="59FED4DC" w:rsidR="00896CB8" w:rsidRPr="007F50F9" w:rsidRDefault="00896CB8" w:rsidP="0074371A">
          <w:pPr>
            <w:pStyle w:val="Nagwek"/>
            <w:jc w:val="right"/>
            <w:rPr>
              <w:color w:val="000000"/>
              <w:sz w:val="16"/>
            </w:rPr>
          </w:pPr>
          <w:r w:rsidRPr="007F50F9">
            <w:rPr>
              <w:color w:val="000000"/>
              <w:sz w:val="16"/>
            </w:rPr>
            <w:t xml:space="preserve">Rewizja: </w:t>
          </w:r>
          <w:r w:rsidRPr="007F50F9">
            <w:rPr>
              <w:b w:val="0"/>
              <w:color w:val="000000"/>
              <w:sz w:val="16"/>
            </w:rPr>
            <w:t>0</w:t>
          </w:r>
          <w:r w:rsidR="003E3C42">
            <w:rPr>
              <w:b w:val="0"/>
              <w:color w:val="000000"/>
              <w:sz w:val="16"/>
            </w:rPr>
            <w:t>6</w:t>
          </w:r>
        </w:p>
        <w:p w14:paraId="3EB9C80F" w14:textId="0C4E89F9" w:rsidR="00896CB8" w:rsidRDefault="00896CB8" w:rsidP="0074371A">
          <w:pPr>
            <w:pStyle w:val="Nagwek"/>
            <w:jc w:val="right"/>
            <w:rPr>
              <w:b w:val="0"/>
              <w:color w:val="000000"/>
              <w:sz w:val="16"/>
            </w:rPr>
          </w:pPr>
          <w:r w:rsidRPr="007F50F9">
            <w:rPr>
              <w:color w:val="000000"/>
              <w:sz w:val="16"/>
            </w:rPr>
            <w:t xml:space="preserve">Data wydania: </w:t>
          </w:r>
          <w:r w:rsidR="009E2F45">
            <w:rPr>
              <w:b w:val="0"/>
              <w:bCs/>
              <w:color w:val="000000"/>
              <w:sz w:val="16"/>
            </w:rPr>
            <w:t>09</w:t>
          </w:r>
          <w:r w:rsidRPr="00016EED">
            <w:rPr>
              <w:b w:val="0"/>
              <w:bCs/>
              <w:color w:val="000000"/>
              <w:sz w:val="16"/>
            </w:rPr>
            <w:t>-</w:t>
          </w:r>
          <w:r w:rsidR="003E3C42">
            <w:rPr>
              <w:b w:val="0"/>
              <w:bCs/>
              <w:color w:val="000000"/>
              <w:sz w:val="16"/>
            </w:rPr>
            <w:t>0</w:t>
          </w:r>
          <w:r w:rsidR="009E2F45">
            <w:rPr>
              <w:b w:val="0"/>
              <w:bCs/>
              <w:color w:val="000000"/>
              <w:sz w:val="16"/>
            </w:rPr>
            <w:t>5</w:t>
          </w:r>
          <w:r w:rsidRPr="007F50F9">
            <w:rPr>
              <w:b w:val="0"/>
              <w:color w:val="000000"/>
              <w:sz w:val="16"/>
            </w:rPr>
            <w:t>-20</w:t>
          </w:r>
          <w:r>
            <w:rPr>
              <w:b w:val="0"/>
              <w:color w:val="000000"/>
              <w:sz w:val="16"/>
            </w:rPr>
            <w:t>2</w:t>
          </w:r>
          <w:r w:rsidR="003E3C42">
            <w:rPr>
              <w:b w:val="0"/>
              <w:color w:val="000000"/>
              <w:sz w:val="16"/>
            </w:rPr>
            <w:t>5</w:t>
          </w:r>
        </w:p>
        <w:p w14:paraId="3FAC6E48" w14:textId="4606910D" w:rsidR="00896CB8" w:rsidRPr="00557047" w:rsidRDefault="00896CB8" w:rsidP="0074371A">
          <w:pPr>
            <w:pStyle w:val="Nagwek"/>
            <w:jc w:val="right"/>
            <w:rPr>
              <w:color w:val="000000"/>
              <w:sz w:val="20"/>
            </w:rPr>
          </w:pPr>
        </w:p>
      </w:tc>
    </w:tr>
    <w:tr w:rsidR="00896CB8" w:rsidRPr="004A0C67" w14:paraId="09998532" w14:textId="05610C33" w:rsidTr="0065325A">
      <w:trPr>
        <w:cantSplit/>
        <w:trHeight w:val="67"/>
      </w:trPr>
      <w:tc>
        <w:tcPr>
          <w:tcW w:w="6521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333F6329" w14:textId="72520FBE" w:rsidR="00896CB8" w:rsidRPr="00C37E04" w:rsidRDefault="00896CB8" w:rsidP="004515CD">
          <w:pPr>
            <w:pStyle w:val="Nagwek"/>
            <w:spacing w:before="40" w:line="240" w:lineRule="exact"/>
            <w:ind w:right="-70"/>
            <w:rPr>
              <w:b w:val="0"/>
              <w:color w:val="auto"/>
            </w:rPr>
          </w:pPr>
          <w:bookmarkStart w:id="0" w:name="_Hlk511891091"/>
        </w:p>
      </w:tc>
      <w:tc>
        <w:tcPr>
          <w:tcW w:w="453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771DC156" w14:textId="12454BB7" w:rsidR="00896CB8" w:rsidRPr="00C37E04" w:rsidRDefault="00896CB8" w:rsidP="004515CD">
          <w:pPr>
            <w:pStyle w:val="Nagwek"/>
            <w:spacing w:before="40" w:line="240" w:lineRule="exact"/>
            <w:ind w:left="10" w:right="-70"/>
            <w:jc w:val="right"/>
            <w:rPr>
              <w:b w:val="0"/>
              <w:color w:val="auto"/>
            </w:rPr>
          </w:pPr>
          <w:r>
            <w:rPr>
              <w:color w:val="000000"/>
            </w:rPr>
            <w:t xml:space="preserve">Nr kolejny pozwolenia:   </w:t>
          </w:r>
          <w:r w:rsidRPr="00C37E04">
            <w:rPr>
              <w:b w:val="0"/>
              <w:color w:val="000000"/>
            </w:rPr>
            <w:t xml:space="preserve">_ </w:t>
          </w:r>
          <w:r>
            <w:rPr>
              <w:b w:val="0"/>
              <w:color w:val="000000"/>
            </w:rPr>
            <w:t xml:space="preserve">_ _ _ _ _ _ _ _ _ _ _ _ _ _ _ </w:t>
          </w:r>
        </w:p>
      </w:tc>
    </w:tr>
    <w:bookmarkEnd w:id="0"/>
  </w:tbl>
  <w:p w14:paraId="61978197" w14:textId="77777777" w:rsidR="00896CB8" w:rsidRDefault="00896C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C381E"/>
    <w:multiLevelType w:val="hybridMultilevel"/>
    <w:tmpl w:val="AB709B26"/>
    <w:lvl w:ilvl="0" w:tplc="706EA4F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2D2EA58A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12360074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5E6E8C2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608CD92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E81C390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216224F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E6A878F8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31B6879E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12B8547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DA0732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CFC1B01"/>
    <w:multiLevelType w:val="hybridMultilevel"/>
    <w:tmpl w:val="53D8D590"/>
    <w:lvl w:ilvl="0" w:tplc="099AA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01B8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E5D72A7"/>
    <w:multiLevelType w:val="hybridMultilevel"/>
    <w:tmpl w:val="ACE43930"/>
    <w:lvl w:ilvl="0" w:tplc="4B902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FAC9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CE5E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241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467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E20C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6A34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A84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02DB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FD4C57"/>
    <w:multiLevelType w:val="hybridMultilevel"/>
    <w:tmpl w:val="94087B80"/>
    <w:lvl w:ilvl="0" w:tplc="7ECE0D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05FFB"/>
    <w:multiLevelType w:val="hybridMultilevel"/>
    <w:tmpl w:val="D3CA6F56"/>
    <w:lvl w:ilvl="0" w:tplc="EC1448F0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6C882C66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C9F2E5DC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DC9022B0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5C07488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5EF4FA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B75A9BC6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735AC92E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7E0054C0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3824704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077CF3"/>
    <w:multiLevelType w:val="hybridMultilevel"/>
    <w:tmpl w:val="7DC0B278"/>
    <w:lvl w:ilvl="0" w:tplc="CD48F1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71406A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9BB604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62AD5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1EAEE1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16027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FA870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D30CC5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B7885EE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690FD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083328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4605A1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436D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DD767A9"/>
    <w:multiLevelType w:val="hybridMultilevel"/>
    <w:tmpl w:val="2238246C"/>
    <w:lvl w:ilvl="0" w:tplc="9A5A17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9676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16C2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507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E418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3288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4868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7807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78BB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C1213"/>
    <w:multiLevelType w:val="hybridMultilevel"/>
    <w:tmpl w:val="B5306616"/>
    <w:lvl w:ilvl="0" w:tplc="54A21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103A6"/>
    <w:multiLevelType w:val="hybridMultilevel"/>
    <w:tmpl w:val="2E1073A4"/>
    <w:lvl w:ilvl="0" w:tplc="A7202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7E31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16E1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E80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545A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C43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8418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06F4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7A96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2559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F5B720E"/>
    <w:multiLevelType w:val="hybridMultilevel"/>
    <w:tmpl w:val="A4CA4C1E"/>
    <w:lvl w:ilvl="0" w:tplc="FD9CFD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4A42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2A14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FC2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365A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2697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465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42BB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FC0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934CC"/>
    <w:multiLevelType w:val="singleLevel"/>
    <w:tmpl w:val="5A3055FA"/>
    <w:lvl w:ilvl="0">
      <w:start w:val="8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6D040032"/>
    <w:multiLevelType w:val="hybridMultilevel"/>
    <w:tmpl w:val="765AEE48"/>
    <w:lvl w:ilvl="0" w:tplc="CA14E7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1EAD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EA9B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4CC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621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38E5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6AA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6EC1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7ED4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477B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5624148">
    <w:abstractNumId w:val="6"/>
  </w:num>
  <w:num w:numId="2" w16cid:durableId="237592166">
    <w:abstractNumId w:val="15"/>
  </w:num>
  <w:num w:numId="3" w16cid:durableId="594216003">
    <w:abstractNumId w:val="19"/>
  </w:num>
  <w:num w:numId="4" w16cid:durableId="1277910042">
    <w:abstractNumId w:val="21"/>
  </w:num>
  <w:num w:numId="5" w16cid:durableId="18247843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119145726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4"/>
          <w:u w:val="none"/>
        </w:rPr>
      </w:lvl>
    </w:lvlOverride>
  </w:num>
  <w:num w:numId="7" w16cid:durableId="401102061">
    <w:abstractNumId w:val="3"/>
  </w:num>
  <w:num w:numId="8" w16cid:durableId="922759445">
    <w:abstractNumId w:val="1"/>
  </w:num>
  <w:num w:numId="9" w16cid:durableId="419177314">
    <w:abstractNumId w:val="20"/>
  </w:num>
  <w:num w:numId="10" w16cid:durableId="593631532">
    <w:abstractNumId w:val="10"/>
  </w:num>
  <w:num w:numId="11" w16cid:durableId="758142420">
    <w:abstractNumId w:val="12"/>
  </w:num>
  <w:num w:numId="12" w16cid:durableId="327950491">
    <w:abstractNumId w:val="11"/>
  </w:num>
  <w:num w:numId="13" w16cid:durableId="1211381824">
    <w:abstractNumId w:val="13"/>
  </w:num>
  <w:num w:numId="14" w16cid:durableId="2114742856">
    <w:abstractNumId w:val="14"/>
  </w:num>
  <w:num w:numId="15" w16cid:durableId="116795660">
    <w:abstractNumId w:val="22"/>
  </w:num>
  <w:num w:numId="16" w16cid:durableId="1638416540">
    <w:abstractNumId w:val="5"/>
  </w:num>
  <w:num w:numId="17" w16cid:durableId="960526687">
    <w:abstractNumId w:val="18"/>
  </w:num>
  <w:num w:numId="18" w16cid:durableId="1686665566">
    <w:abstractNumId w:val="2"/>
  </w:num>
  <w:num w:numId="19" w16cid:durableId="1085690431">
    <w:abstractNumId w:val="9"/>
  </w:num>
  <w:num w:numId="20" w16cid:durableId="1628118787">
    <w:abstractNumId w:val="17"/>
  </w:num>
  <w:num w:numId="21" w16cid:durableId="1218476299">
    <w:abstractNumId w:val="8"/>
  </w:num>
  <w:num w:numId="22" w16cid:durableId="1375077966">
    <w:abstractNumId w:val="7"/>
  </w:num>
  <w:num w:numId="23" w16cid:durableId="1826968468">
    <w:abstractNumId w:val="16"/>
  </w:num>
  <w:num w:numId="24" w16cid:durableId="893271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26"/>
    <w:rsid w:val="0001145C"/>
    <w:rsid w:val="00016EED"/>
    <w:rsid w:val="00034AA9"/>
    <w:rsid w:val="0005050A"/>
    <w:rsid w:val="000725FB"/>
    <w:rsid w:val="000A41B1"/>
    <w:rsid w:val="000C5EAA"/>
    <w:rsid w:val="00130091"/>
    <w:rsid w:val="00157064"/>
    <w:rsid w:val="00184FDC"/>
    <w:rsid w:val="001B441C"/>
    <w:rsid w:val="001C02EA"/>
    <w:rsid w:val="001C6824"/>
    <w:rsid w:val="001D172E"/>
    <w:rsid w:val="001D2D96"/>
    <w:rsid w:val="001D3D01"/>
    <w:rsid w:val="00244C07"/>
    <w:rsid w:val="00256B2C"/>
    <w:rsid w:val="002643C5"/>
    <w:rsid w:val="002844B1"/>
    <w:rsid w:val="002958A8"/>
    <w:rsid w:val="00297135"/>
    <w:rsid w:val="002B0626"/>
    <w:rsid w:val="002B47BD"/>
    <w:rsid w:val="002F07AA"/>
    <w:rsid w:val="0030330C"/>
    <w:rsid w:val="003154D4"/>
    <w:rsid w:val="00316328"/>
    <w:rsid w:val="00362BCF"/>
    <w:rsid w:val="003664E7"/>
    <w:rsid w:val="003A4221"/>
    <w:rsid w:val="003A7636"/>
    <w:rsid w:val="003B5562"/>
    <w:rsid w:val="003B6E21"/>
    <w:rsid w:val="003D23FA"/>
    <w:rsid w:val="003D2BBF"/>
    <w:rsid w:val="003D7CFC"/>
    <w:rsid w:val="003E3C42"/>
    <w:rsid w:val="003F2E71"/>
    <w:rsid w:val="004268EC"/>
    <w:rsid w:val="00441D8B"/>
    <w:rsid w:val="00447FDC"/>
    <w:rsid w:val="004510A6"/>
    <w:rsid w:val="004515CD"/>
    <w:rsid w:val="00453547"/>
    <w:rsid w:val="00461B96"/>
    <w:rsid w:val="00496C72"/>
    <w:rsid w:val="004B2E60"/>
    <w:rsid w:val="004D3437"/>
    <w:rsid w:val="00524EFA"/>
    <w:rsid w:val="00527B6B"/>
    <w:rsid w:val="00552DC0"/>
    <w:rsid w:val="005549A0"/>
    <w:rsid w:val="00557047"/>
    <w:rsid w:val="00560FB4"/>
    <w:rsid w:val="00596EF6"/>
    <w:rsid w:val="005B2C67"/>
    <w:rsid w:val="005E6D73"/>
    <w:rsid w:val="005F2406"/>
    <w:rsid w:val="005F4C11"/>
    <w:rsid w:val="00603737"/>
    <w:rsid w:val="00625E22"/>
    <w:rsid w:val="006263A1"/>
    <w:rsid w:val="006311CA"/>
    <w:rsid w:val="006479FA"/>
    <w:rsid w:val="0065325A"/>
    <w:rsid w:val="00672330"/>
    <w:rsid w:val="006740EB"/>
    <w:rsid w:val="0067787A"/>
    <w:rsid w:val="00683BD3"/>
    <w:rsid w:val="0069535E"/>
    <w:rsid w:val="006A0387"/>
    <w:rsid w:val="006A6A0D"/>
    <w:rsid w:val="006B018E"/>
    <w:rsid w:val="006B6BA2"/>
    <w:rsid w:val="006C04D1"/>
    <w:rsid w:val="006C1354"/>
    <w:rsid w:val="006F06AF"/>
    <w:rsid w:val="006F3AB2"/>
    <w:rsid w:val="007062B9"/>
    <w:rsid w:val="00734719"/>
    <w:rsid w:val="0074371A"/>
    <w:rsid w:val="0074683D"/>
    <w:rsid w:val="0075643D"/>
    <w:rsid w:val="00774001"/>
    <w:rsid w:val="007826B4"/>
    <w:rsid w:val="0078385D"/>
    <w:rsid w:val="00797BF9"/>
    <w:rsid w:val="007B7F9B"/>
    <w:rsid w:val="007C4B02"/>
    <w:rsid w:val="007C6063"/>
    <w:rsid w:val="007F2E52"/>
    <w:rsid w:val="007F50F9"/>
    <w:rsid w:val="0080103D"/>
    <w:rsid w:val="0080119C"/>
    <w:rsid w:val="00813524"/>
    <w:rsid w:val="00817CDC"/>
    <w:rsid w:val="0082091E"/>
    <w:rsid w:val="00820B1E"/>
    <w:rsid w:val="00827C50"/>
    <w:rsid w:val="00830660"/>
    <w:rsid w:val="0085060D"/>
    <w:rsid w:val="008568BC"/>
    <w:rsid w:val="00862ED3"/>
    <w:rsid w:val="00896CB8"/>
    <w:rsid w:val="008A5D09"/>
    <w:rsid w:val="00931CE8"/>
    <w:rsid w:val="0093557C"/>
    <w:rsid w:val="00935923"/>
    <w:rsid w:val="00951F3D"/>
    <w:rsid w:val="00964E94"/>
    <w:rsid w:val="00986F46"/>
    <w:rsid w:val="009A415F"/>
    <w:rsid w:val="009B0C9F"/>
    <w:rsid w:val="009B5263"/>
    <w:rsid w:val="009B7BD8"/>
    <w:rsid w:val="009E2F45"/>
    <w:rsid w:val="009E4872"/>
    <w:rsid w:val="009F3CB9"/>
    <w:rsid w:val="00A366B4"/>
    <w:rsid w:val="00A45365"/>
    <w:rsid w:val="00A4700E"/>
    <w:rsid w:val="00A71ADD"/>
    <w:rsid w:val="00A72F54"/>
    <w:rsid w:val="00A777AA"/>
    <w:rsid w:val="00A954C3"/>
    <w:rsid w:val="00A95719"/>
    <w:rsid w:val="00AB0C80"/>
    <w:rsid w:val="00AB28E6"/>
    <w:rsid w:val="00AD42BC"/>
    <w:rsid w:val="00B00904"/>
    <w:rsid w:val="00B038F0"/>
    <w:rsid w:val="00B30D1E"/>
    <w:rsid w:val="00B51226"/>
    <w:rsid w:val="00B51B69"/>
    <w:rsid w:val="00B55563"/>
    <w:rsid w:val="00C12A99"/>
    <w:rsid w:val="00C20036"/>
    <w:rsid w:val="00C36FE9"/>
    <w:rsid w:val="00C37E04"/>
    <w:rsid w:val="00C464EC"/>
    <w:rsid w:val="00C54DA1"/>
    <w:rsid w:val="00C80E94"/>
    <w:rsid w:val="00C8670B"/>
    <w:rsid w:val="00CB161A"/>
    <w:rsid w:val="00CC2DB9"/>
    <w:rsid w:val="00D05829"/>
    <w:rsid w:val="00D10636"/>
    <w:rsid w:val="00D2285F"/>
    <w:rsid w:val="00D3411E"/>
    <w:rsid w:val="00D42936"/>
    <w:rsid w:val="00D52F61"/>
    <w:rsid w:val="00D946BB"/>
    <w:rsid w:val="00D97219"/>
    <w:rsid w:val="00DB1674"/>
    <w:rsid w:val="00DC55FB"/>
    <w:rsid w:val="00DC7BE3"/>
    <w:rsid w:val="00DE4FF0"/>
    <w:rsid w:val="00DF1F77"/>
    <w:rsid w:val="00E0312B"/>
    <w:rsid w:val="00E134FE"/>
    <w:rsid w:val="00E15F9E"/>
    <w:rsid w:val="00E42D9E"/>
    <w:rsid w:val="00E94809"/>
    <w:rsid w:val="00EA5A8D"/>
    <w:rsid w:val="00EC647B"/>
    <w:rsid w:val="00ED05BB"/>
    <w:rsid w:val="00F167B6"/>
    <w:rsid w:val="00F36646"/>
    <w:rsid w:val="00F73BE2"/>
    <w:rsid w:val="00F85FBD"/>
    <w:rsid w:val="00F91550"/>
    <w:rsid w:val="00F97C89"/>
    <w:rsid w:val="00FA0B73"/>
    <w:rsid w:val="00FB442B"/>
    <w:rsid w:val="00FC3A1C"/>
    <w:rsid w:val="00FD328D"/>
    <w:rsid w:val="00FE474B"/>
    <w:rsid w:val="00FE4966"/>
    <w:rsid w:val="00FE65AA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ecimalSymbol w:val=","/>
  <w:listSeparator w:val=";"/>
  <w14:docId w14:val="726FB3C1"/>
  <w15:chartTrackingRefBased/>
  <w15:docId w15:val="{0E728104-DA70-48C0-963A-EC447562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60FB4"/>
    <w:rPr>
      <w:rFonts w:ascii="Arial" w:hAnsi="Arial" w:cs="Arial"/>
      <w:b/>
      <w:color w:val="FF0000"/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color w:val="000000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cs="Times New Roman"/>
      <w:color w:val="000000"/>
      <w:sz w:val="20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cs="Times New Roman"/>
      <w:color w:val="000000"/>
      <w:sz w:val="20"/>
      <w:szCs w:val="20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color w:val="000000"/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Cs/>
      <w:i/>
      <w:iCs/>
      <w:color w:val="000000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Cs/>
      <w:cap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153"/>
        <w:tab w:val="right" w:pos="8306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color w:val="000000"/>
      <w:sz w:val="20"/>
      <w:szCs w:val="20"/>
    </w:rPr>
  </w:style>
  <w:style w:type="character" w:styleId="Odwoaniedokomentarza">
    <w:name w:val="annotation reference"/>
    <w:rsid w:val="0080103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0103D"/>
    <w:rPr>
      <w:sz w:val="20"/>
      <w:szCs w:val="20"/>
    </w:rPr>
  </w:style>
  <w:style w:type="character" w:customStyle="1" w:styleId="TekstkomentarzaZnak">
    <w:name w:val="Tekst komentarza Znak"/>
    <w:link w:val="Tekstkomentarza"/>
    <w:rsid w:val="0080103D"/>
    <w:rPr>
      <w:rFonts w:ascii="Arial" w:hAnsi="Arial" w:cs="Arial"/>
      <w:b/>
      <w:color w:val="FF0000"/>
    </w:rPr>
  </w:style>
  <w:style w:type="paragraph" w:styleId="Tematkomentarza">
    <w:name w:val="annotation subject"/>
    <w:basedOn w:val="Tekstkomentarza"/>
    <w:next w:val="Tekstkomentarza"/>
    <w:link w:val="TematkomentarzaZnak"/>
    <w:rsid w:val="0080103D"/>
    <w:rPr>
      <w:bCs/>
    </w:rPr>
  </w:style>
  <w:style w:type="character" w:customStyle="1" w:styleId="TematkomentarzaZnak">
    <w:name w:val="Temat komentarza Znak"/>
    <w:link w:val="Tematkomentarza"/>
    <w:rsid w:val="0080103D"/>
    <w:rPr>
      <w:rFonts w:ascii="Arial" w:hAnsi="Arial" w:cs="Arial"/>
      <w:b/>
      <w:bCs/>
      <w:color w:val="FF0000"/>
    </w:rPr>
  </w:style>
  <w:style w:type="paragraph" w:styleId="Tekstprzypisudolnego">
    <w:name w:val="footnote text"/>
    <w:basedOn w:val="Normalny"/>
    <w:link w:val="TekstprzypisudolnegoZnak"/>
    <w:rsid w:val="007F2E5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7F2E52"/>
    <w:rPr>
      <w:rFonts w:ascii="Arial" w:hAnsi="Arial" w:cs="Arial"/>
      <w:b/>
      <w:color w:val="FF0000"/>
    </w:rPr>
  </w:style>
  <w:style w:type="character" w:styleId="Odwoanieprzypisudolnego">
    <w:name w:val="footnote reference"/>
    <w:rsid w:val="007F2E52"/>
    <w:rPr>
      <w:vertAlign w:val="superscript"/>
    </w:rPr>
  </w:style>
  <w:style w:type="table" w:styleId="Tabela-Siatka">
    <w:name w:val="Table Grid"/>
    <w:basedOn w:val="Standardowy"/>
    <w:rsid w:val="00801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4515CD"/>
    <w:rPr>
      <w:rFonts w:ascii="Arial" w:hAnsi="Arial" w:cs="Arial"/>
      <w:b/>
      <w:color w:val="FF0000"/>
      <w:sz w:val="18"/>
      <w:szCs w:val="18"/>
    </w:rPr>
  </w:style>
  <w:style w:type="character" w:customStyle="1" w:styleId="NagwekZnak">
    <w:name w:val="Nagłówek Znak"/>
    <w:link w:val="Nagwek"/>
    <w:uiPriority w:val="99"/>
    <w:rsid w:val="00827C50"/>
    <w:rPr>
      <w:rFonts w:ascii="Arial" w:hAnsi="Arial" w:cs="Arial"/>
      <w:b/>
      <w:color w:val="FF0000"/>
      <w:sz w:val="18"/>
      <w:szCs w:val="18"/>
    </w:rPr>
  </w:style>
  <w:style w:type="paragraph" w:styleId="Poprawka">
    <w:name w:val="Revision"/>
    <w:hidden/>
    <w:uiPriority w:val="99"/>
    <w:semiHidden/>
    <w:rsid w:val="00951F3D"/>
    <w:rPr>
      <w:rFonts w:ascii="Arial" w:hAnsi="Arial" w:cs="Arial"/>
      <w:b/>
      <w:color w:val="FF000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B7BD8"/>
    <w:pPr>
      <w:spacing w:before="100" w:beforeAutospacing="1" w:after="100" w:afterAutospacing="1"/>
    </w:pPr>
    <w:rPr>
      <w:rFonts w:ascii="Times New Roman" w:hAnsi="Times New Roman" w:cs="Times New Roman"/>
      <w:b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8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21" Type="http://schemas.openxmlformats.org/officeDocument/2006/relationships/control" Target="activeX/activeX10.xml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13.xm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ontrol" Target="activeX/activeX8.xml"/><Relationship Id="rId31" Type="http://schemas.openxmlformats.org/officeDocument/2006/relationships/control" Target="activeX/activeX20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cb00003\Local%20Settings\Temporary%20Internet%20Files\OLK96\Skanska%20blank%20logo%20A4%20portrait%201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FCF6A7FF11B740A7917674ED2C216C" ma:contentTypeVersion="16" ma:contentTypeDescription="Create a new document." ma:contentTypeScope="" ma:versionID="187ffa353b1a2a9506a0d55b521e3613">
  <xsd:schema xmlns:xsd="http://www.w3.org/2001/XMLSchema" xmlns:xs="http://www.w3.org/2001/XMLSchema" xmlns:p="http://schemas.microsoft.com/office/2006/metadata/properties" xmlns:ns2="275e66ad-cb0c-462a-b893-e50e4346a574" xmlns:ns3="da542d5f-b2a9-429b-b47b-8343782dcc81" targetNamespace="http://schemas.microsoft.com/office/2006/metadata/properties" ma:root="true" ma:fieldsID="0ec5e6d704856a4b0fcc396ac77fb670" ns2:_="" ns3:_="">
    <xsd:import namespace="275e66ad-cb0c-462a-b893-e50e4346a574"/>
    <xsd:import namespace="da542d5f-b2a9-429b-b47b-8343782dcc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e66ad-cb0c-462a-b893-e50e4346a5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b7e916-a9eb-45cc-9000-596a7948dcba}" ma:internalName="TaxCatchAll" ma:showField="CatchAllData" ma:web="275e66ad-cb0c-462a-b893-e50e4346a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42d5f-b2a9-429b-b47b-8343782dc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59e6cfe-8a72-4a82-9449-87dbf8acb4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542d5f-b2a9-429b-b47b-8343782dcc81">
      <Terms xmlns="http://schemas.microsoft.com/office/infopath/2007/PartnerControls"/>
    </lcf76f155ced4ddcb4097134ff3c332f>
    <TaxCatchAll xmlns="275e66ad-cb0c-462a-b893-e50e4346a57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5C2013-32FA-430A-B23B-7E5DDAAA5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e66ad-cb0c-462a-b893-e50e4346a574"/>
    <ds:schemaRef ds:uri="da542d5f-b2a9-429b-b47b-8343782dc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24B269-FE53-445E-8362-4B648AFAB4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CF33B2-1FB5-49A1-9B5E-06889F1A2517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275e66ad-cb0c-462a-b893-e50e4346a574"/>
    <ds:schemaRef ds:uri="http://schemas.microsoft.com/office/infopath/2007/PartnerControls"/>
    <ds:schemaRef ds:uri="da542d5f-b2a9-429b-b47b-8343782dcc8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F8D5E31-FFDE-40C7-97FB-20F586104B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Skanska blank logo A4 portrait 1.dot</Template>
  <TotalTime>53</TotalTime>
  <Pages>1</Pages>
  <Words>232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Pozwolenie na podnoszenie</vt:lpstr>
      <vt:lpstr>Text goes here and is in Times New Roman, point size 12</vt:lpstr>
    </vt:vector>
  </TitlesOfParts>
  <Company>ECHO Investment S.A.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Pozwolenie na podnoszenie</dc:title>
  <dc:subject/>
  <dc:creator>Steve.Iddon@echo.com.pl</dc:creator>
  <cp:keywords/>
  <dc:description/>
  <cp:lastModifiedBy>Przemysław Czaja</cp:lastModifiedBy>
  <cp:revision>23</cp:revision>
  <cp:lastPrinted>2018-03-21T21:48:00Z</cp:lastPrinted>
  <dcterms:created xsi:type="dcterms:W3CDTF">2021-03-23T14:55:00Z</dcterms:created>
  <dcterms:modified xsi:type="dcterms:W3CDTF">2025-05-08T11:01:00Z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Projektu">
    <vt:lpwstr/>
  </property>
  <property fmtid="{D5CDD505-2E9C-101B-9397-08002B2CF9AE}" pid="3" name="Comment">
    <vt:lpwstr/>
  </property>
  <property fmtid="{D5CDD505-2E9C-101B-9397-08002B2CF9AE}" pid="4" name="_dlc_DocIdItemGuid">
    <vt:lpwstr>3d9bfca9-1917-42f2-8a98-be25cad6c2f2</vt:lpwstr>
  </property>
  <property fmtid="{D5CDD505-2E9C-101B-9397-08002B2CF9AE}" pid="5" name="ContentTypeId">
    <vt:lpwstr>0x010100CAFCF6A7FF11B740A7917674ED2C216C</vt:lpwstr>
  </property>
  <property fmtid="{D5CDD505-2E9C-101B-9397-08002B2CF9AE}" pid="6" name="MediaServiceImageTags">
    <vt:lpwstr/>
  </property>
</Properties>
</file>